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B0" w:rsidRPr="00DE19B0" w:rsidRDefault="00DE19B0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E19B0" w:rsidRPr="00DE19B0" w:rsidRDefault="00DE19B0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DE19B0" w:rsidRPr="00DE19B0" w:rsidRDefault="00DE19B0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DE19B0" w:rsidRPr="00DE19B0" w:rsidRDefault="00DE19B0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E19B0" w:rsidRPr="00DE19B0" w:rsidRDefault="00DE19B0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DE19B0" w:rsidRDefault="00DE19B0" w:rsidP="00DE19B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E19B0" w:rsidRDefault="00DE19B0" w:rsidP="00DE19B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E19B0" w:rsidRPr="00DE19B0" w:rsidRDefault="00DE19B0" w:rsidP="00DE19B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E19B0" w:rsidRPr="00DE19B0" w:rsidRDefault="00DE19B0" w:rsidP="00DE19B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E19B0" w:rsidRPr="00DE19B0" w:rsidRDefault="00DE19B0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19B0" w:rsidRPr="00DE19B0" w:rsidRDefault="00DE19B0" w:rsidP="00DE19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B0" w:rsidRDefault="00DE19B0" w:rsidP="00DE19B0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E19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E19B0" w:rsidRDefault="00DE19B0" w:rsidP="00DE19B0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DE19B0" w:rsidRPr="00DE19B0" w:rsidRDefault="00DE19B0" w:rsidP="00DE19B0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DE19B0" w:rsidRPr="00DE19B0" w:rsidRDefault="00DE19B0" w:rsidP="00DE19B0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E19B0">
        <w:rPr>
          <w:rFonts w:ascii="Times New Roman" w:hAnsi="Times New Roman" w:cs="Times New Roman"/>
          <w:sz w:val="28"/>
          <w:szCs w:val="28"/>
          <w:u w:val="single"/>
        </w:rPr>
        <w:t>30.11.2018 № 4</w:t>
      </w:r>
      <w:r w:rsidR="009909D9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DE19B0" w:rsidRPr="00DE19B0" w:rsidRDefault="00DE19B0" w:rsidP="00DE19B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E19B0">
        <w:rPr>
          <w:rFonts w:ascii="Times New Roman" w:hAnsi="Times New Roman" w:cs="Times New Roman"/>
          <w:sz w:val="20"/>
          <w:szCs w:val="20"/>
        </w:rPr>
        <w:tab/>
        <w:t>с. Чумикан</w:t>
      </w:r>
    </w:p>
    <w:p w:rsidR="00A964E9" w:rsidRPr="00E2512A" w:rsidRDefault="00A964E9" w:rsidP="005259E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37D89" w:rsidRPr="00A42CBE" w:rsidRDefault="00537D89" w:rsidP="00537D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2CB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администрации </w:t>
      </w:r>
      <w:r w:rsidR="007C0D73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A42CBE">
        <w:rPr>
          <w:rFonts w:ascii="Times New Roman" w:hAnsi="Times New Roman" w:cs="Times New Roman"/>
          <w:sz w:val="28"/>
          <w:szCs w:val="28"/>
        </w:rPr>
        <w:t>Тугуро-Чумиканского  муниципального района</w:t>
      </w:r>
      <w:r w:rsidR="007C0D73">
        <w:rPr>
          <w:rFonts w:ascii="Times New Roman" w:hAnsi="Times New Roman" w:cs="Times New Roman"/>
          <w:sz w:val="28"/>
          <w:szCs w:val="28"/>
        </w:rPr>
        <w:t xml:space="preserve"> </w:t>
      </w:r>
      <w:r w:rsidR="00A964E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56FF9" w:rsidRDefault="00C56FF9" w:rsidP="00537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D89" w:rsidRDefault="00537D89" w:rsidP="0053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42CBE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6" w:history="1">
        <w:r w:rsidRPr="00A42CB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06.10.2003 № 131-ФЗ «</w:t>
      </w:r>
      <w:r w:rsidRPr="00A42CBE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Pr="00A42CB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7" w:history="1">
        <w:r w:rsidRPr="00A42CBE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415073">
        <w:t xml:space="preserve"> </w:t>
      </w:r>
      <w:r w:rsidR="00A964E9" w:rsidRPr="00A964E9">
        <w:rPr>
          <w:rFonts w:ascii="Times New Roman" w:hAnsi="Times New Roman" w:cs="Times New Roman"/>
          <w:sz w:val="28"/>
          <w:szCs w:val="28"/>
        </w:rPr>
        <w:t>сельского поселения «Село-Чумикан»</w:t>
      </w:r>
      <w:r w:rsidR="00A964E9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Тугуро-Чумиканского</w:t>
      </w:r>
      <w:r w:rsidRPr="00A42CB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A964E9">
        <w:rPr>
          <w:rFonts w:ascii="Times New Roman" w:hAnsi="Times New Roman" w:cs="Times New Roman"/>
          <w:bCs/>
          <w:sz w:val="28"/>
          <w:szCs w:val="28"/>
        </w:rPr>
        <w:t xml:space="preserve"> Хабаровского края</w:t>
      </w:r>
      <w:r w:rsidRPr="00A42CBE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A964E9">
        <w:rPr>
          <w:rFonts w:ascii="Times New Roman" w:hAnsi="Times New Roman" w:cs="Times New Roman"/>
          <w:bCs/>
          <w:sz w:val="28"/>
          <w:szCs w:val="28"/>
        </w:rPr>
        <w:t xml:space="preserve">вет депутатов сельского поселения «Село Чумикан» </w:t>
      </w:r>
    </w:p>
    <w:p w:rsidR="00537D89" w:rsidRPr="00A42CBE" w:rsidRDefault="00B63FFA" w:rsidP="00A96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="00537D89">
        <w:rPr>
          <w:rFonts w:ascii="Times New Roman" w:hAnsi="Times New Roman" w:cs="Times New Roman"/>
          <w:bCs/>
          <w:sz w:val="28"/>
          <w:szCs w:val="28"/>
        </w:rPr>
        <w:t>:</w:t>
      </w:r>
    </w:p>
    <w:p w:rsidR="00A964E9" w:rsidRDefault="00537D89" w:rsidP="00F844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CBE">
        <w:rPr>
          <w:rFonts w:ascii="Times New Roman" w:hAnsi="Times New Roman" w:cs="Times New Roman"/>
          <w:bCs/>
          <w:sz w:val="28"/>
          <w:szCs w:val="28"/>
        </w:rPr>
        <w:t>1. 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прилагаемое</w:t>
      </w:r>
      <w:r w:rsidR="0041507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A42CBE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A42CBE">
        <w:rPr>
          <w:rFonts w:ascii="Times New Roman" w:hAnsi="Times New Roman" w:cs="Times New Roman"/>
          <w:bCs/>
          <w:sz w:val="28"/>
          <w:szCs w:val="28"/>
        </w:rPr>
        <w:t xml:space="preserve"> об администрации </w:t>
      </w:r>
      <w:r w:rsidR="00A964E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A964E9" w:rsidRPr="00A42CBE">
        <w:rPr>
          <w:rFonts w:ascii="Times New Roman" w:hAnsi="Times New Roman" w:cs="Times New Roman"/>
          <w:sz w:val="28"/>
          <w:szCs w:val="28"/>
        </w:rPr>
        <w:t>Тугуро-Чумиканского  муниципального района</w:t>
      </w:r>
      <w:r w:rsidR="00A964E9">
        <w:rPr>
          <w:rFonts w:ascii="Times New Roman" w:hAnsi="Times New Roman" w:cs="Times New Roman"/>
          <w:sz w:val="28"/>
          <w:szCs w:val="28"/>
        </w:rPr>
        <w:t xml:space="preserve"> Хабаровского края.</w:t>
      </w:r>
    </w:p>
    <w:p w:rsidR="00CF40C3" w:rsidRPr="00CF40C3" w:rsidRDefault="00B63FFA" w:rsidP="00CF4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C3">
        <w:rPr>
          <w:rFonts w:ascii="Times New Roman" w:hAnsi="Times New Roman" w:cs="Times New Roman"/>
          <w:sz w:val="28"/>
          <w:szCs w:val="28"/>
        </w:rPr>
        <w:t>2.</w:t>
      </w:r>
      <w:r w:rsidR="00F84464" w:rsidRPr="00CF40C3">
        <w:rPr>
          <w:rFonts w:ascii="Times New Roman" w:hAnsi="Times New Roman" w:cs="Times New Roman"/>
          <w:sz w:val="28"/>
          <w:szCs w:val="28"/>
        </w:rPr>
        <w:t xml:space="preserve"> </w:t>
      </w:r>
      <w:r w:rsidR="00CF40C3" w:rsidRPr="00CF40C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местному самоуправлению и связям с общественностью Совета депутатов сельского поселения «Село Чумикан» Тугуро-Чумиканского муниципального района Хабаровского края.</w:t>
      </w:r>
    </w:p>
    <w:p w:rsidR="00CF40C3" w:rsidRPr="00CF40C3" w:rsidRDefault="00CF40C3" w:rsidP="00CF4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C3">
        <w:rPr>
          <w:rFonts w:ascii="Times New Roman" w:hAnsi="Times New Roman" w:cs="Times New Roman"/>
          <w:sz w:val="28"/>
          <w:szCs w:val="28"/>
        </w:rPr>
        <w:t>3. Настоящее решение разместить на официальном сайте администрации сельского поселения «Село Чумикан» и опубликовать в Информационном бюллетене сельского поселения «Село Чумикан» Тугуро-Чумиканского муниципального района Хабаровского края.</w:t>
      </w:r>
    </w:p>
    <w:p w:rsidR="00F84464" w:rsidRPr="00012E08" w:rsidRDefault="00F84464" w:rsidP="00CF40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Считать утратившим силу решение Совета депутатов сельского поселения «Село Чумикан» от 15.04.2005 г. № 10 «Об утверждении Положения об администрации».</w:t>
      </w:r>
    </w:p>
    <w:p w:rsidR="00087D47" w:rsidRPr="00012E08" w:rsidRDefault="00087D47" w:rsidP="00F844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12E08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537D89" w:rsidRDefault="00537D89" w:rsidP="00087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D89" w:rsidRDefault="00537D89" w:rsidP="0053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B21" w:rsidRDefault="00EF4B21" w:rsidP="0053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4E9" w:rsidRPr="00A964E9" w:rsidRDefault="00A964E9" w:rsidP="00A964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964E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A964E9">
        <w:rPr>
          <w:rFonts w:ascii="Times New Roman" w:hAnsi="Times New Roman" w:cs="Times New Roman"/>
          <w:sz w:val="28"/>
          <w:szCs w:val="28"/>
        </w:rPr>
        <w:tab/>
      </w:r>
      <w:r w:rsidRPr="00A964E9">
        <w:rPr>
          <w:rFonts w:ascii="Times New Roman" w:hAnsi="Times New Roman" w:cs="Times New Roman"/>
          <w:sz w:val="28"/>
          <w:szCs w:val="28"/>
        </w:rPr>
        <w:tab/>
        <w:t xml:space="preserve">        Председатель Совета депутатов</w:t>
      </w:r>
    </w:p>
    <w:p w:rsidR="00A964E9" w:rsidRPr="00A964E9" w:rsidRDefault="00A964E9" w:rsidP="00A964E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964E9">
        <w:rPr>
          <w:rFonts w:ascii="Times New Roman" w:hAnsi="Times New Roman" w:cs="Times New Roman"/>
          <w:sz w:val="28"/>
          <w:szCs w:val="28"/>
        </w:rPr>
        <w:t xml:space="preserve">«Село Чумикан»  </w:t>
      </w:r>
      <w:r w:rsidRPr="00A964E9">
        <w:rPr>
          <w:rFonts w:ascii="Times New Roman" w:hAnsi="Times New Roman" w:cs="Times New Roman"/>
          <w:sz w:val="28"/>
          <w:szCs w:val="28"/>
        </w:rPr>
        <w:tab/>
      </w:r>
      <w:r w:rsidRPr="00A964E9">
        <w:rPr>
          <w:rFonts w:ascii="Times New Roman" w:hAnsi="Times New Roman" w:cs="Times New Roman"/>
          <w:sz w:val="28"/>
          <w:szCs w:val="28"/>
        </w:rPr>
        <w:tab/>
      </w:r>
      <w:r w:rsidRPr="00A964E9">
        <w:rPr>
          <w:rFonts w:ascii="Times New Roman" w:hAnsi="Times New Roman" w:cs="Times New Roman"/>
          <w:sz w:val="28"/>
          <w:szCs w:val="28"/>
        </w:rPr>
        <w:tab/>
        <w:t xml:space="preserve">        сельского поселения «Село Чумикан»                   </w:t>
      </w:r>
    </w:p>
    <w:p w:rsidR="00A964E9" w:rsidRPr="00A964E9" w:rsidRDefault="00A964E9" w:rsidP="00A964E9">
      <w:pPr>
        <w:rPr>
          <w:rFonts w:ascii="Times New Roman" w:hAnsi="Times New Roman" w:cs="Times New Roman"/>
          <w:sz w:val="28"/>
          <w:szCs w:val="28"/>
        </w:rPr>
      </w:pPr>
      <w:r w:rsidRPr="00A964E9">
        <w:rPr>
          <w:rFonts w:ascii="Times New Roman" w:hAnsi="Times New Roman" w:cs="Times New Roman"/>
          <w:sz w:val="28"/>
          <w:szCs w:val="28"/>
        </w:rPr>
        <w:t>______________ Н.В. Николаева             _________________    Ю.К. Морозов</w:t>
      </w:r>
    </w:p>
    <w:p w:rsidR="00537D89" w:rsidRPr="003D6604" w:rsidRDefault="00537D89" w:rsidP="00537D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7D89" w:rsidRDefault="00537D89" w:rsidP="0053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E17" w:rsidRDefault="0013097C" w:rsidP="00087D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87D47">
        <w:rPr>
          <w:rFonts w:ascii="Times New Roman" w:hAnsi="Times New Roman" w:cs="Times New Roman"/>
          <w:sz w:val="28"/>
          <w:szCs w:val="28"/>
        </w:rPr>
        <w:t xml:space="preserve">      </w:t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</w:r>
      <w:r w:rsidR="00087D4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37D89" w:rsidRPr="003D6604">
        <w:rPr>
          <w:rFonts w:ascii="Times New Roman" w:hAnsi="Times New Roman" w:cs="Times New Roman"/>
          <w:sz w:val="28"/>
          <w:szCs w:val="28"/>
        </w:rPr>
        <w:t>УТВЕРЖДЕНО</w:t>
      </w:r>
    </w:p>
    <w:p w:rsidR="00CF40C3" w:rsidRDefault="00CF40C3" w:rsidP="00087D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0C3" w:rsidRPr="00CF40C3" w:rsidRDefault="0013097C" w:rsidP="00CF40C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97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E17">
        <w:rPr>
          <w:rFonts w:ascii="Times New Roman" w:hAnsi="Times New Roman" w:cs="Times New Roman"/>
          <w:sz w:val="28"/>
          <w:szCs w:val="28"/>
        </w:rPr>
        <w:t xml:space="preserve"> </w:t>
      </w:r>
      <w:r w:rsidR="00CF40C3" w:rsidRPr="00CF40C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CF40C3" w:rsidRPr="00CF40C3" w:rsidRDefault="00CF40C3" w:rsidP="00CF40C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F40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37D89" w:rsidRDefault="00CF40C3" w:rsidP="00CF40C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F40C3">
        <w:rPr>
          <w:rFonts w:ascii="Times New Roman" w:hAnsi="Times New Roman" w:cs="Times New Roman"/>
          <w:sz w:val="28"/>
          <w:szCs w:val="28"/>
        </w:rPr>
        <w:t>«Село Чумикан»</w:t>
      </w:r>
    </w:p>
    <w:p w:rsidR="00537D89" w:rsidRPr="003D6604" w:rsidRDefault="0013097C" w:rsidP="008C2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37D89">
        <w:rPr>
          <w:rFonts w:ascii="Times New Roman" w:hAnsi="Times New Roman" w:cs="Times New Roman"/>
          <w:sz w:val="28"/>
          <w:szCs w:val="28"/>
        </w:rPr>
        <w:t>от</w:t>
      </w:r>
      <w:r w:rsidR="00720455">
        <w:rPr>
          <w:rFonts w:ascii="Times New Roman" w:hAnsi="Times New Roman" w:cs="Times New Roman"/>
          <w:sz w:val="28"/>
          <w:szCs w:val="28"/>
        </w:rPr>
        <w:t xml:space="preserve"> 30.11.2018 № 4</w:t>
      </w:r>
      <w:r w:rsidR="009909D9">
        <w:rPr>
          <w:rFonts w:ascii="Times New Roman" w:hAnsi="Times New Roman" w:cs="Times New Roman"/>
          <w:sz w:val="28"/>
          <w:szCs w:val="28"/>
        </w:rPr>
        <w:t>3</w:t>
      </w:r>
    </w:p>
    <w:p w:rsidR="00514DF4" w:rsidRDefault="00514DF4" w:rsidP="00955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1EA" w:rsidRPr="00955FD0" w:rsidRDefault="00AA11EA" w:rsidP="00955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DF4" w:rsidRPr="00696E17" w:rsidRDefault="00514DF4" w:rsidP="00696E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7BFE" w:rsidRDefault="00696E17" w:rsidP="00696E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6E1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F40C3" w:rsidRPr="00696E17" w:rsidRDefault="00CF40C3" w:rsidP="00696E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20455" w:rsidRDefault="00F37BFE" w:rsidP="00CF4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17">
        <w:rPr>
          <w:rFonts w:ascii="Times New Roman" w:hAnsi="Times New Roman" w:cs="Times New Roman"/>
          <w:sz w:val="28"/>
          <w:szCs w:val="28"/>
        </w:rPr>
        <w:t xml:space="preserve">об администрации </w:t>
      </w:r>
      <w:r w:rsidR="00A964E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</w:p>
    <w:p w:rsidR="006F1CF4" w:rsidRPr="00696E17" w:rsidRDefault="00F37BFE" w:rsidP="00CF4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17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Хабаровского края</w:t>
      </w:r>
    </w:p>
    <w:p w:rsidR="006F1CF4" w:rsidRDefault="006F1CF4" w:rsidP="00696E1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E17" w:rsidRPr="00696E17" w:rsidRDefault="00696E17" w:rsidP="00696E1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BA37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1CF4" w:rsidRPr="00BA3794" w:rsidRDefault="006F1CF4" w:rsidP="00BA3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1.1. Положение об администрации</w:t>
      </w:r>
      <w:r w:rsidR="00A964E9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</w:t>
      </w:r>
      <w:r w:rsidRPr="00BA3794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415073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F37BFE" w:rsidRPr="00BA3794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BA3794">
        <w:rPr>
          <w:rFonts w:ascii="Times New Roman" w:hAnsi="Times New Roman" w:cs="Times New Roman"/>
          <w:sz w:val="28"/>
          <w:szCs w:val="28"/>
        </w:rPr>
        <w:t>(далее - Положение) разработано на основании</w:t>
      </w:r>
      <w:r w:rsidR="00415073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A379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A3794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415073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0" w:history="1">
        <w:r w:rsidRPr="00BA379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A379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BA379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A964E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BA3794"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 </w:t>
      </w:r>
      <w:r w:rsidR="00A964E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BA3794">
        <w:rPr>
          <w:rFonts w:ascii="Times New Roman" w:hAnsi="Times New Roman" w:cs="Times New Roman"/>
          <w:sz w:val="28"/>
          <w:szCs w:val="28"/>
        </w:rPr>
        <w:t>и иных нормативных правовых актов</w:t>
      </w:r>
      <w:r w:rsidR="009B3308">
        <w:rPr>
          <w:rFonts w:ascii="Times New Roman" w:hAnsi="Times New Roman" w:cs="Times New Roman"/>
          <w:sz w:val="28"/>
          <w:szCs w:val="28"/>
        </w:rPr>
        <w:t xml:space="preserve"> </w:t>
      </w:r>
      <w:r w:rsidR="00B63F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64E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9B3308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A964E9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1.2.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964E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A964E9" w:rsidRPr="00BA3794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A964E9">
        <w:rPr>
          <w:rFonts w:ascii="Times New Roman" w:hAnsi="Times New Roman" w:cs="Times New Roman"/>
          <w:sz w:val="28"/>
          <w:szCs w:val="28"/>
        </w:rPr>
        <w:t xml:space="preserve"> </w:t>
      </w:r>
      <w:r w:rsidR="00A964E9" w:rsidRPr="00BA379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A379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F24B5">
        <w:rPr>
          <w:rFonts w:ascii="Times New Roman" w:hAnsi="Times New Roman" w:cs="Times New Roman"/>
          <w:sz w:val="28"/>
          <w:szCs w:val="28"/>
        </w:rPr>
        <w:t>–</w:t>
      </w:r>
      <w:r w:rsidRPr="00BA379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F24B5">
        <w:rPr>
          <w:rFonts w:ascii="Times New Roman" w:hAnsi="Times New Roman" w:cs="Times New Roman"/>
          <w:sz w:val="28"/>
          <w:szCs w:val="28"/>
        </w:rPr>
        <w:t xml:space="preserve"> </w:t>
      </w:r>
      <w:r w:rsidR="00A964E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 xml:space="preserve">) является исполнительно-распорядительным органом </w:t>
      </w:r>
      <w:r w:rsidR="00A964E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F37BFE" w:rsidRPr="00BA3794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BA37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D3526">
        <w:rPr>
          <w:rFonts w:ascii="Times New Roman" w:hAnsi="Times New Roman" w:cs="Times New Roman"/>
          <w:sz w:val="28"/>
          <w:szCs w:val="28"/>
        </w:rPr>
        <w:t xml:space="preserve"> </w:t>
      </w:r>
      <w:r w:rsidR="00A964E9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1D352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964E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D3526">
        <w:rPr>
          <w:rFonts w:ascii="Times New Roman" w:hAnsi="Times New Roman" w:cs="Times New Roman"/>
          <w:sz w:val="28"/>
          <w:szCs w:val="28"/>
        </w:rPr>
        <w:t>)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1.3.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>Администрация</w:t>
      </w:r>
      <w:r w:rsidR="000F24B5">
        <w:rPr>
          <w:rFonts w:ascii="Times New Roman" w:hAnsi="Times New Roman" w:cs="Times New Roman"/>
          <w:sz w:val="28"/>
          <w:szCs w:val="28"/>
        </w:rPr>
        <w:t xml:space="preserve"> </w:t>
      </w:r>
      <w:r w:rsidR="00A964E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BA379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12" w:history="1">
        <w:r w:rsidRPr="00BA379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A379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Хабаровского края, </w:t>
      </w:r>
      <w:hyperlink r:id="rId13" w:history="1">
        <w:r w:rsidRPr="00BA379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37BFE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F37BFE" w:rsidRPr="00BA3794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BA37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3784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A3794">
        <w:rPr>
          <w:rFonts w:ascii="Times New Roman" w:hAnsi="Times New Roman" w:cs="Times New Roman"/>
          <w:sz w:val="28"/>
          <w:szCs w:val="28"/>
        </w:rPr>
        <w:t>, решениями Со</w:t>
      </w:r>
      <w:r w:rsidR="0083784A">
        <w:rPr>
          <w:rFonts w:ascii="Times New Roman" w:hAnsi="Times New Roman" w:cs="Times New Roman"/>
          <w:sz w:val="28"/>
          <w:szCs w:val="28"/>
        </w:rPr>
        <w:t>вета</w:t>
      </w:r>
      <w:r w:rsidRPr="00BA379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F37BFE" w:rsidRPr="00BA3794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BA37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3784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A3794">
        <w:rPr>
          <w:rFonts w:ascii="Times New Roman" w:hAnsi="Times New Roman" w:cs="Times New Roman"/>
          <w:sz w:val="28"/>
          <w:szCs w:val="28"/>
        </w:rPr>
        <w:t xml:space="preserve">, </w:t>
      </w:r>
      <w:r w:rsidR="00F84464">
        <w:rPr>
          <w:rFonts w:ascii="Times New Roman" w:hAnsi="Times New Roman" w:cs="Times New Roman"/>
          <w:sz w:val="28"/>
          <w:szCs w:val="28"/>
        </w:rPr>
        <w:t>постановлениями и распоряжениями</w:t>
      </w:r>
      <w:r w:rsidR="00B63F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415073">
        <w:rPr>
          <w:rFonts w:ascii="Times New Roman" w:hAnsi="Times New Roman" w:cs="Times New Roman"/>
          <w:sz w:val="28"/>
          <w:szCs w:val="28"/>
        </w:rPr>
        <w:t xml:space="preserve"> и </w:t>
      </w:r>
      <w:r w:rsidRPr="00BA3794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1.4.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>Администрация</w:t>
      </w:r>
      <w:r w:rsidR="000F24B5">
        <w:rPr>
          <w:rFonts w:ascii="Times New Roman" w:hAnsi="Times New Roman" w:cs="Times New Roman"/>
          <w:sz w:val="28"/>
          <w:szCs w:val="28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лица, имеет гербовую печать и гербовые бланки со своим наименованием, другие необходимые для осуществления своей деятельности печати, штампы, бланки и счета.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1.5. Юридиче</w:t>
      </w:r>
      <w:r w:rsidR="00F37BFE" w:rsidRPr="00BA3794">
        <w:rPr>
          <w:rFonts w:ascii="Times New Roman" w:hAnsi="Times New Roman" w:cs="Times New Roman"/>
          <w:sz w:val="28"/>
          <w:szCs w:val="28"/>
        </w:rPr>
        <w:t>ский</w:t>
      </w:r>
      <w:r w:rsidR="00415073">
        <w:rPr>
          <w:rFonts w:ascii="Times New Roman" w:hAnsi="Times New Roman" w:cs="Times New Roman"/>
          <w:sz w:val="28"/>
          <w:szCs w:val="28"/>
        </w:rPr>
        <w:t xml:space="preserve"> </w:t>
      </w:r>
      <w:r w:rsidR="00F37BFE" w:rsidRPr="00BA3794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F24B5" w:rsidRPr="00BA3794">
        <w:rPr>
          <w:rFonts w:ascii="Times New Roman" w:hAnsi="Times New Roman" w:cs="Times New Roman"/>
          <w:sz w:val="28"/>
          <w:szCs w:val="28"/>
        </w:rPr>
        <w:t>администрации</w:t>
      </w:r>
      <w:r w:rsidR="000F24B5">
        <w:rPr>
          <w:rFonts w:ascii="Times New Roman" w:hAnsi="Times New Roman" w:cs="Times New Roman"/>
          <w:sz w:val="28"/>
          <w:szCs w:val="28"/>
        </w:rPr>
        <w:t xml:space="preserve"> </w:t>
      </w:r>
      <w:r w:rsidR="00F844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37BFE" w:rsidRPr="00BA3794">
        <w:rPr>
          <w:rFonts w:ascii="Times New Roman" w:hAnsi="Times New Roman" w:cs="Times New Roman"/>
          <w:sz w:val="28"/>
          <w:szCs w:val="28"/>
        </w:rPr>
        <w:t>: 682560, Хабаровский край,</w:t>
      </w:r>
      <w:r w:rsidR="00415073" w:rsidRPr="00415073">
        <w:rPr>
          <w:rFonts w:ascii="Times New Roman" w:hAnsi="Times New Roman" w:cs="Times New Roman"/>
          <w:sz w:val="28"/>
          <w:szCs w:val="28"/>
        </w:rPr>
        <w:t xml:space="preserve"> </w:t>
      </w:r>
      <w:r w:rsidR="00415073" w:rsidRPr="00BA3794">
        <w:rPr>
          <w:rFonts w:ascii="Times New Roman" w:hAnsi="Times New Roman" w:cs="Times New Roman"/>
          <w:sz w:val="28"/>
          <w:szCs w:val="28"/>
        </w:rPr>
        <w:t>Тугуро-Чумиканск</w:t>
      </w:r>
      <w:r w:rsidR="00415073">
        <w:rPr>
          <w:rFonts w:ascii="Times New Roman" w:hAnsi="Times New Roman" w:cs="Times New Roman"/>
          <w:sz w:val="28"/>
          <w:szCs w:val="28"/>
        </w:rPr>
        <w:t>ий район,</w:t>
      </w:r>
      <w:r w:rsidR="00F37BFE" w:rsidRPr="00BA3794">
        <w:rPr>
          <w:rFonts w:ascii="Times New Roman" w:hAnsi="Times New Roman" w:cs="Times New Roman"/>
          <w:sz w:val="28"/>
          <w:szCs w:val="28"/>
        </w:rPr>
        <w:t xml:space="preserve"> с. Чумикан, </w:t>
      </w:r>
      <w:r w:rsidR="00B63FFA">
        <w:rPr>
          <w:rFonts w:ascii="Times New Roman" w:hAnsi="Times New Roman" w:cs="Times New Roman"/>
          <w:sz w:val="28"/>
          <w:szCs w:val="28"/>
        </w:rPr>
        <w:t>пер</w:t>
      </w:r>
      <w:r w:rsidR="00F37BFE" w:rsidRPr="00BA3794">
        <w:rPr>
          <w:rFonts w:ascii="Times New Roman" w:hAnsi="Times New Roman" w:cs="Times New Roman"/>
          <w:sz w:val="28"/>
          <w:szCs w:val="28"/>
        </w:rPr>
        <w:t>.</w:t>
      </w:r>
      <w:r w:rsid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B63FFA">
        <w:rPr>
          <w:rFonts w:ascii="Times New Roman" w:hAnsi="Times New Roman" w:cs="Times New Roman"/>
          <w:sz w:val="28"/>
          <w:szCs w:val="28"/>
        </w:rPr>
        <w:t>Советский</w:t>
      </w:r>
      <w:r w:rsidR="0083784A">
        <w:rPr>
          <w:rFonts w:ascii="Times New Roman" w:hAnsi="Times New Roman" w:cs="Times New Roman"/>
          <w:sz w:val="28"/>
          <w:szCs w:val="28"/>
        </w:rPr>
        <w:t>, д.</w:t>
      </w:r>
      <w:r w:rsidR="00B63FFA">
        <w:rPr>
          <w:rFonts w:ascii="Times New Roman" w:hAnsi="Times New Roman" w:cs="Times New Roman"/>
          <w:sz w:val="28"/>
          <w:szCs w:val="28"/>
        </w:rPr>
        <w:t>3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</w:p>
    <w:p w:rsidR="00F84464" w:rsidRPr="00BA3794" w:rsidRDefault="006F1CF4" w:rsidP="00F84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84464">
        <w:rPr>
          <w:rFonts w:ascii="Times New Roman" w:hAnsi="Times New Roman" w:cs="Times New Roman"/>
          <w:sz w:val="28"/>
          <w:szCs w:val="28"/>
        </w:rPr>
        <w:t>6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="00F84464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F84464" w:rsidRPr="00BA3794">
        <w:rPr>
          <w:rFonts w:ascii="Times New Roman" w:hAnsi="Times New Roman" w:cs="Times New Roman"/>
          <w:sz w:val="28"/>
          <w:szCs w:val="28"/>
        </w:rPr>
        <w:t>адрес администрации</w:t>
      </w:r>
      <w:r w:rsidR="00F844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4464" w:rsidRPr="00BA3794">
        <w:rPr>
          <w:rFonts w:ascii="Times New Roman" w:hAnsi="Times New Roman" w:cs="Times New Roman"/>
          <w:sz w:val="28"/>
          <w:szCs w:val="28"/>
        </w:rPr>
        <w:t>: 682560, Хабаровский край,</w:t>
      </w:r>
      <w:r w:rsidR="00F84464" w:rsidRPr="00415073">
        <w:rPr>
          <w:rFonts w:ascii="Times New Roman" w:hAnsi="Times New Roman" w:cs="Times New Roman"/>
          <w:sz w:val="28"/>
          <w:szCs w:val="28"/>
        </w:rPr>
        <w:t xml:space="preserve"> </w:t>
      </w:r>
      <w:r w:rsidR="00F84464" w:rsidRPr="00BA3794">
        <w:rPr>
          <w:rFonts w:ascii="Times New Roman" w:hAnsi="Times New Roman" w:cs="Times New Roman"/>
          <w:sz w:val="28"/>
          <w:szCs w:val="28"/>
        </w:rPr>
        <w:t>Тугуро-Чумиканск</w:t>
      </w:r>
      <w:r w:rsidR="00F84464">
        <w:rPr>
          <w:rFonts w:ascii="Times New Roman" w:hAnsi="Times New Roman" w:cs="Times New Roman"/>
          <w:sz w:val="28"/>
          <w:szCs w:val="28"/>
        </w:rPr>
        <w:t>ий район,</w:t>
      </w:r>
      <w:r w:rsidR="00F84464" w:rsidRPr="00BA3794">
        <w:rPr>
          <w:rFonts w:ascii="Times New Roman" w:hAnsi="Times New Roman" w:cs="Times New Roman"/>
          <w:sz w:val="28"/>
          <w:szCs w:val="28"/>
        </w:rPr>
        <w:t xml:space="preserve"> с. Чумикан, </w:t>
      </w:r>
      <w:r w:rsidR="00F84464">
        <w:rPr>
          <w:rFonts w:ascii="Times New Roman" w:hAnsi="Times New Roman" w:cs="Times New Roman"/>
          <w:sz w:val="28"/>
          <w:szCs w:val="28"/>
        </w:rPr>
        <w:t>ул</w:t>
      </w:r>
      <w:r w:rsidR="00F84464" w:rsidRPr="00BA3794">
        <w:rPr>
          <w:rFonts w:ascii="Times New Roman" w:hAnsi="Times New Roman" w:cs="Times New Roman"/>
          <w:sz w:val="28"/>
          <w:szCs w:val="28"/>
        </w:rPr>
        <w:t>.</w:t>
      </w:r>
      <w:r w:rsidR="00F84464">
        <w:rPr>
          <w:rFonts w:ascii="Times New Roman" w:hAnsi="Times New Roman" w:cs="Times New Roman"/>
          <w:sz w:val="28"/>
          <w:szCs w:val="28"/>
        </w:rPr>
        <w:t xml:space="preserve"> Таранца, д.5</w:t>
      </w:r>
      <w:r w:rsidR="00F84464" w:rsidRPr="00BA3794">
        <w:rPr>
          <w:rFonts w:ascii="Times New Roman" w:hAnsi="Times New Roman" w:cs="Times New Roman"/>
          <w:sz w:val="28"/>
          <w:szCs w:val="28"/>
        </w:rPr>
        <w:t>.</w:t>
      </w:r>
    </w:p>
    <w:p w:rsidR="00F84464" w:rsidRDefault="00F8446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F8446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0F24B5">
        <w:rPr>
          <w:rFonts w:ascii="Times New Roman" w:hAnsi="Times New Roman" w:cs="Times New Roman"/>
          <w:sz w:val="28"/>
          <w:szCs w:val="28"/>
        </w:rPr>
        <w:t xml:space="preserve"> </w:t>
      </w:r>
      <w:r w:rsidR="006F1CF4" w:rsidRPr="00BA3794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 с органами государственной власти Российской Федерации и Хабаровского края, органами местного самоуправления муниципального района</w:t>
      </w:r>
      <w:r w:rsidR="00631099">
        <w:rPr>
          <w:rFonts w:ascii="Times New Roman" w:hAnsi="Times New Roman" w:cs="Times New Roman"/>
          <w:sz w:val="28"/>
          <w:szCs w:val="28"/>
        </w:rPr>
        <w:t>,</w:t>
      </w:r>
      <w:r w:rsidR="00A15F92">
        <w:rPr>
          <w:rFonts w:ascii="Times New Roman" w:hAnsi="Times New Roman" w:cs="Times New Roman"/>
          <w:sz w:val="28"/>
          <w:szCs w:val="28"/>
        </w:rPr>
        <w:t xml:space="preserve"> а так же с иными органами  местного самоуправления  Хабаровского края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и</w:t>
      </w:r>
      <w:r w:rsidR="00A15F92">
        <w:rPr>
          <w:rFonts w:ascii="Times New Roman" w:hAnsi="Times New Roman" w:cs="Times New Roman"/>
          <w:sz w:val="28"/>
          <w:szCs w:val="28"/>
        </w:rPr>
        <w:t xml:space="preserve"> Хабаровского края,</w:t>
      </w:r>
      <w:r w:rsidR="0041507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15F92">
        <w:rPr>
          <w:rFonts w:ascii="Times New Roman" w:hAnsi="Times New Roman" w:cs="Times New Roman"/>
          <w:sz w:val="28"/>
          <w:szCs w:val="28"/>
        </w:rPr>
        <w:t xml:space="preserve"> договорами и соглашениями.</w:t>
      </w:r>
    </w:p>
    <w:p w:rsidR="00163299" w:rsidRPr="00B93211" w:rsidRDefault="00163299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211">
        <w:rPr>
          <w:rFonts w:ascii="Times New Roman" w:hAnsi="Times New Roman" w:cs="Times New Roman"/>
          <w:sz w:val="28"/>
          <w:szCs w:val="28"/>
        </w:rPr>
        <w:t>1.</w:t>
      </w:r>
      <w:r w:rsidR="00F84464">
        <w:rPr>
          <w:rFonts w:ascii="Times New Roman" w:hAnsi="Times New Roman" w:cs="Times New Roman"/>
          <w:sz w:val="28"/>
          <w:szCs w:val="28"/>
        </w:rPr>
        <w:t>8</w:t>
      </w:r>
      <w:r w:rsidRPr="00B93211">
        <w:rPr>
          <w:rFonts w:ascii="Times New Roman" w:hAnsi="Times New Roman" w:cs="Times New Roman"/>
          <w:sz w:val="28"/>
          <w:szCs w:val="28"/>
        </w:rPr>
        <w:t>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93211">
        <w:rPr>
          <w:rFonts w:ascii="Times New Roman" w:hAnsi="Times New Roman" w:cs="Times New Roman"/>
          <w:sz w:val="28"/>
          <w:szCs w:val="28"/>
        </w:rPr>
        <w:t xml:space="preserve">Работники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93211">
        <w:rPr>
          <w:rFonts w:ascii="Times New Roman" w:hAnsi="Times New Roman" w:cs="Times New Roman"/>
          <w:sz w:val="28"/>
          <w:szCs w:val="28"/>
        </w:rPr>
        <w:t>, осуществляющие свою деятельность на постоянной основе на должностях муниципальной службы по обеспечению исполнения полномочий органов и должностных лиц местного самоуправления, являются муниципальными служащими.</w:t>
      </w:r>
    </w:p>
    <w:p w:rsidR="00163299" w:rsidRPr="00B93211" w:rsidRDefault="00163299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211">
        <w:rPr>
          <w:rFonts w:ascii="Times New Roman" w:hAnsi="Times New Roman" w:cs="Times New Roman"/>
          <w:sz w:val="28"/>
          <w:szCs w:val="28"/>
        </w:rPr>
        <w:t>1.</w:t>
      </w:r>
      <w:r w:rsidR="00F84464">
        <w:rPr>
          <w:rFonts w:ascii="Times New Roman" w:hAnsi="Times New Roman" w:cs="Times New Roman"/>
          <w:sz w:val="28"/>
          <w:szCs w:val="28"/>
        </w:rPr>
        <w:t>9</w:t>
      </w:r>
      <w:r w:rsidRPr="00B93211">
        <w:rPr>
          <w:rFonts w:ascii="Times New Roman" w:hAnsi="Times New Roman" w:cs="Times New Roman"/>
          <w:sz w:val="28"/>
          <w:szCs w:val="28"/>
        </w:rPr>
        <w:t>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93211">
        <w:rPr>
          <w:rFonts w:ascii="Times New Roman" w:hAnsi="Times New Roman" w:cs="Times New Roman"/>
          <w:sz w:val="28"/>
          <w:szCs w:val="28"/>
        </w:rPr>
        <w:t xml:space="preserve">На муниципальных служащих распространяется действие Трудового </w:t>
      </w:r>
      <w:hyperlink r:id="rId14" w:history="1">
        <w:r w:rsidRPr="00B9321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93211">
        <w:rPr>
          <w:rFonts w:ascii="Times New Roman" w:hAnsi="Times New Roman" w:cs="Times New Roman"/>
          <w:sz w:val="28"/>
          <w:szCs w:val="28"/>
        </w:rPr>
        <w:t xml:space="preserve"> Российской Федерации с особенностями, предусмотренными нормативными правовыми актами о муниципальной службе.</w:t>
      </w:r>
    </w:p>
    <w:p w:rsidR="00163299" w:rsidRPr="00B93211" w:rsidRDefault="00163299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211">
        <w:rPr>
          <w:rFonts w:ascii="Times New Roman" w:hAnsi="Times New Roman" w:cs="Times New Roman"/>
          <w:sz w:val="28"/>
          <w:szCs w:val="28"/>
        </w:rPr>
        <w:t>1.</w:t>
      </w:r>
      <w:r w:rsidR="00F84464">
        <w:rPr>
          <w:rFonts w:ascii="Times New Roman" w:hAnsi="Times New Roman" w:cs="Times New Roman"/>
          <w:sz w:val="28"/>
          <w:szCs w:val="28"/>
        </w:rPr>
        <w:t>10</w:t>
      </w:r>
      <w:r w:rsidRPr="00B93211">
        <w:rPr>
          <w:rFonts w:ascii="Times New Roman" w:hAnsi="Times New Roman" w:cs="Times New Roman"/>
          <w:sz w:val="28"/>
          <w:szCs w:val="28"/>
        </w:rPr>
        <w:t>.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93211">
        <w:rPr>
          <w:rFonts w:ascii="Times New Roman" w:hAnsi="Times New Roman" w:cs="Times New Roman"/>
          <w:sz w:val="28"/>
          <w:szCs w:val="28"/>
        </w:rPr>
        <w:t xml:space="preserve">Для технического обеспечения деятельности администрации </w:t>
      </w:r>
      <w:r w:rsidR="00B63FF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93211">
        <w:rPr>
          <w:rFonts w:ascii="Times New Roman" w:hAnsi="Times New Roman" w:cs="Times New Roman"/>
          <w:sz w:val="28"/>
          <w:szCs w:val="28"/>
        </w:rPr>
        <w:t xml:space="preserve"> в штатное расписание могут включаться должности, не относящиеся к должностям муниципальной службы, а также иных рабочих профессий.</w:t>
      </w:r>
    </w:p>
    <w:p w:rsidR="00BA3794" w:rsidRDefault="00BA3794" w:rsidP="003B4E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784A" w:rsidRDefault="00B768D1" w:rsidP="00CF40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3794">
        <w:rPr>
          <w:rFonts w:ascii="Times New Roman" w:hAnsi="Times New Roman" w:cs="Times New Roman"/>
          <w:sz w:val="28"/>
          <w:szCs w:val="28"/>
        </w:rPr>
        <w:t xml:space="preserve">. Руководство деятельностью </w:t>
      </w:r>
      <w:r w:rsidR="00F8446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768D1" w:rsidRDefault="0083784A" w:rsidP="00CF40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83784A" w:rsidRPr="00BA3794" w:rsidRDefault="0083784A" w:rsidP="0083784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644A" w:rsidRPr="00A15F92" w:rsidRDefault="00B768D1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92">
        <w:rPr>
          <w:rFonts w:ascii="Times New Roman" w:hAnsi="Times New Roman" w:cs="Times New Roman"/>
          <w:sz w:val="28"/>
          <w:szCs w:val="28"/>
        </w:rPr>
        <w:t>2.1.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Администрацию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415073">
        <w:rPr>
          <w:rFonts w:ascii="Times New Roman" w:hAnsi="Times New Roman" w:cs="Times New Roman"/>
          <w:sz w:val="28"/>
          <w:szCs w:val="28"/>
        </w:rPr>
        <w:t xml:space="preserve"> 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соответствии с Уставом</w:t>
      </w:r>
      <w:r w:rsidR="00F64E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2A644A" w:rsidRPr="00BA3794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83784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415073">
        <w:rPr>
          <w:rFonts w:ascii="Times New Roman" w:hAnsi="Times New Roman" w:cs="Times New Roman"/>
          <w:sz w:val="28"/>
          <w:szCs w:val="28"/>
        </w:rPr>
        <w:t xml:space="preserve"> 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возглавляет высшее должностное лицо </w:t>
      </w:r>
      <w:r w:rsidR="00343A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–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глава</w:t>
      </w:r>
      <w:r w:rsidR="00343A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2A644A" w:rsidRPr="00BA3794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83784A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2A644A">
        <w:rPr>
          <w:rFonts w:ascii="Times New Roman" w:hAnsi="Times New Roman" w:cs="Times New Roman"/>
          <w:sz w:val="28"/>
          <w:szCs w:val="28"/>
        </w:rPr>
        <w:t xml:space="preserve"> (далее – глава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2A644A" w:rsidRPr="00A15F92">
        <w:rPr>
          <w:rFonts w:ascii="Times New Roman" w:hAnsi="Times New Roman" w:cs="Times New Roman"/>
          <w:sz w:val="28"/>
          <w:szCs w:val="28"/>
        </w:rPr>
        <w:t>)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который руководит </w:t>
      </w:r>
      <w:r w:rsidR="00343A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дминистрацией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343A3A">
        <w:rPr>
          <w:rFonts w:ascii="Times New Roman" w:hAnsi="Times New Roman" w:cs="Times New Roman"/>
          <w:sz w:val="28"/>
          <w:szCs w:val="28"/>
        </w:rPr>
        <w:t xml:space="preserve"> </w:t>
      </w:r>
      <w:r w:rsidR="002A644A" w:rsidRPr="00A15F9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принципах единоначалия.</w:t>
      </w:r>
    </w:p>
    <w:p w:rsidR="00D71200" w:rsidRPr="00D71200" w:rsidRDefault="00DA5DA8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D71200" w:rsidRPr="00A15F92">
        <w:rPr>
          <w:rFonts w:ascii="Times New Roman" w:hAnsi="Times New Roman" w:cs="Times New Roman"/>
          <w:bCs/>
          <w:sz w:val="28"/>
          <w:szCs w:val="28"/>
        </w:rPr>
        <w:t xml:space="preserve">. Глава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>представляет интересы населения</w:t>
      </w:r>
      <w:r w:rsidR="00026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0262D1">
        <w:rPr>
          <w:rFonts w:ascii="Times New Roman" w:hAnsi="Times New Roman" w:cs="Times New Roman"/>
          <w:bCs/>
          <w:sz w:val="28"/>
          <w:szCs w:val="28"/>
        </w:rPr>
        <w:t xml:space="preserve">Тугуро-Чумиканского муниципального 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>района</w:t>
      </w:r>
      <w:r w:rsidR="0083784A">
        <w:rPr>
          <w:rFonts w:ascii="Times New Roman" w:hAnsi="Times New Roman" w:cs="Times New Roman"/>
          <w:bCs/>
          <w:sz w:val="28"/>
          <w:szCs w:val="28"/>
        </w:rPr>
        <w:t xml:space="preserve"> Хабаровского края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 xml:space="preserve">, осуществляет представительские, исполнительные, распорядительные, контрольные и иные функции в пределах компетенции, определенной </w:t>
      </w:r>
      <w:r w:rsidR="00F03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>законами</w:t>
      </w:r>
      <w:r w:rsidR="00F03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4B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3A63">
        <w:rPr>
          <w:rFonts w:ascii="Times New Roman" w:hAnsi="Times New Roman" w:cs="Times New Roman"/>
          <w:bCs/>
          <w:sz w:val="28"/>
          <w:szCs w:val="28"/>
        </w:rPr>
        <w:t xml:space="preserve">Хабаровского края, </w:t>
      </w:r>
      <w:hyperlink r:id="rId15" w:history="1">
        <w:r w:rsidR="00D71200" w:rsidRPr="00D71200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83784A"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F03A63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Тугуро-Чумиканского </w:t>
      </w:r>
      <w:r w:rsidR="00D71200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>района</w:t>
      </w:r>
      <w:r w:rsidR="0083784A">
        <w:rPr>
          <w:rFonts w:ascii="Times New Roman" w:hAnsi="Times New Roman" w:cs="Times New Roman"/>
          <w:bCs/>
          <w:sz w:val="28"/>
          <w:szCs w:val="28"/>
        </w:rPr>
        <w:t xml:space="preserve"> Хабаровского края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200" w:rsidRPr="00242C1D" w:rsidRDefault="00DA5DA8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D71200" w:rsidRPr="00A15F92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r w:rsidR="00B87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71200" w:rsidRPr="00D71200">
        <w:rPr>
          <w:rFonts w:ascii="Times New Roman" w:hAnsi="Times New Roman" w:cs="Times New Roman"/>
          <w:bCs/>
          <w:sz w:val="28"/>
          <w:szCs w:val="28"/>
        </w:rPr>
        <w:t xml:space="preserve"> вправе делегировать свои полномочия </w:t>
      </w:r>
      <w:bookmarkEnd w:id="0"/>
      <w:r w:rsidR="00D71200" w:rsidRPr="00D71200">
        <w:rPr>
          <w:rFonts w:ascii="Times New Roman" w:hAnsi="Times New Roman" w:cs="Times New Roman"/>
          <w:bCs/>
          <w:sz w:val="28"/>
          <w:szCs w:val="28"/>
        </w:rPr>
        <w:t xml:space="preserve">лицам из числа муниципальных служащих. </w:t>
      </w:r>
      <w:r w:rsidR="00D71200" w:rsidRPr="00242C1D">
        <w:rPr>
          <w:rFonts w:ascii="Times New Roman" w:hAnsi="Times New Roman" w:cs="Times New Roman"/>
          <w:bCs/>
          <w:sz w:val="28"/>
          <w:szCs w:val="28"/>
        </w:rPr>
        <w:t xml:space="preserve">Передача </w:t>
      </w:r>
      <w:r w:rsidR="00D71200" w:rsidRPr="00242C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полномочий осуществляется на основании доверенности, подписанной главой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71200" w:rsidRPr="00242C1D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DA8" w:rsidRPr="00DA5DA8" w:rsidRDefault="007E356B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B87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 xml:space="preserve">В случае досрочного прекращения полномочий главы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 случае временного отстранения от должности главы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 xml:space="preserve"> его полномочия временно исполняет назначаемое решением Со</w:t>
      </w:r>
      <w:r w:rsidR="0083784A">
        <w:rPr>
          <w:rFonts w:ascii="Times New Roman" w:hAnsi="Times New Roman" w:cs="Times New Roman"/>
          <w:bCs/>
          <w:sz w:val="28"/>
          <w:szCs w:val="28"/>
        </w:rPr>
        <w:t>вет</w:t>
      </w:r>
      <w:r w:rsidR="00B63FFA">
        <w:rPr>
          <w:rFonts w:ascii="Times New Roman" w:hAnsi="Times New Roman" w:cs="Times New Roman"/>
          <w:bCs/>
          <w:sz w:val="28"/>
          <w:szCs w:val="28"/>
        </w:rPr>
        <w:t>а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 xml:space="preserve"> депутатов уполномоченное лицо из числа муниципальных служащих, замещающих в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DA5DA8" w:rsidRPr="00DA5DA8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службы.</w:t>
      </w:r>
    </w:p>
    <w:p w:rsidR="00DA5DA8" w:rsidRPr="00DA5DA8" w:rsidRDefault="00DA5DA8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DA8">
        <w:rPr>
          <w:rFonts w:ascii="Times New Roman" w:hAnsi="Times New Roman" w:cs="Times New Roman"/>
          <w:bCs/>
          <w:sz w:val="28"/>
          <w:szCs w:val="28"/>
        </w:rPr>
        <w:t xml:space="preserve">Уполномоченное лицо осуществляет полномочия главы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, которые в соответствии с федеральными и краевыми законами, Уставом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 отнесены к полномочиям главы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A5DA8">
        <w:rPr>
          <w:rFonts w:ascii="Times New Roman" w:hAnsi="Times New Roman" w:cs="Times New Roman"/>
          <w:bCs/>
          <w:sz w:val="28"/>
          <w:szCs w:val="28"/>
        </w:rPr>
        <w:t>, в том числе издавать и подписывать правовые акты.</w:t>
      </w:r>
    </w:p>
    <w:p w:rsidR="00DA5DA8" w:rsidRDefault="00DA5DA8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DA8">
        <w:rPr>
          <w:rFonts w:ascii="Times New Roman" w:hAnsi="Times New Roman" w:cs="Times New Roman"/>
          <w:bCs/>
          <w:sz w:val="28"/>
          <w:szCs w:val="28"/>
        </w:rPr>
        <w:t>2.</w:t>
      </w:r>
      <w:r w:rsidR="007E356B">
        <w:rPr>
          <w:rFonts w:ascii="Times New Roman" w:hAnsi="Times New Roman" w:cs="Times New Roman"/>
          <w:bCs/>
          <w:sz w:val="28"/>
          <w:szCs w:val="28"/>
        </w:rPr>
        <w:t>5.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 В случаях временного отсутствия главы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83784A" w:rsidRPr="00DA5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(отпуск, болезнь, командировка и т.д.), за исключением случаев, указанных в </w:t>
      </w:r>
      <w:r w:rsidR="007E356B">
        <w:rPr>
          <w:rFonts w:ascii="Times New Roman" w:hAnsi="Times New Roman" w:cs="Times New Roman"/>
          <w:bCs/>
          <w:sz w:val="28"/>
          <w:szCs w:val="28"/>
        </w:rPr>
        <w:t>пункте 2.4, настоящего  Положения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, его обязанности, как руководителя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, исполняет лицо, уполномоченное правовым актом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, из числа муниципальных служащих, </w:t>
      </w:r>
      <w:r w:rsidR="00026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замещающих в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службы.</w:t>
      </w:r>
    </w:p>
    <w:p w:rsidR="007E356B" w:rsidRPr="00DA5DA8" w:rsidRDefault="007E356B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главы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назначается распоряжением </w:t>
      </w:r>
      <w:r w:rsidR="000262D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действует без доверенности.</w:t>
      </w:r>
    </w:p>
    <w:p w:rsidR="00DA5DA8" w:rsidRDefault="00DA5DA8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DA8">
        <w:rPr>
          <w:rFonts w:ascii="Times New Roman" w:hAnsi="Times New Roman" w:cs="Times New Roman"/>
          <w:bCs/>
          <w:sz w:val="28"/>
          <w:szCs w:val="28"/>
        </w:rPr>
        <w:t>Указанное уполномоченное лицо не вправе исполнять обязанности, которые федеральными и краевыми законами, Уставом</w:t>
      </w:r>
      <w:r w:rsidR="00837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A63">
        <w:rPr>
          <w:rFonts w:ascii="Times New Roman" w:hAnsi="Times New Roman" w:cs="Times New Roman"/>
          <w:bCs/>
          <w:sz w:val="28"/>
          <w:szCs w:val="28"/>
        </w:rPr>
        <w:t xml:space="preserve">Тугуро-Чумиканского 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83784A">
        <w:rPr>
          <w:rFonts w:ascii="Times New Roman" w:hAnsi="Times New Roman" w:cs="Times New Roman"/>
          <w:bCs/>
          <w:sz w:val="28"/>
          <w:szCs w:val="28"/>
        </w:rPr>
        <w:t xml:space="preserve">Хабаровского края 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отнесены к полномочиям главы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A5DA8">
        <w:rPr>
          <w:rFonts w:ascii="Times New Roman" w:hAnsi="Times New Roman" w:cs="Times New Roman"/>
          <w:bCs/>
          <w:sz w:val="28"/>
          <w:szCs w:val="28"/>
        </w:rPr>
        <w:t xml:space="preserve">, как выборного должностного лица, в том числе издавать и подписывать правовые акты по вопросам, отнесенным к полномочиям главы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A5DA8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200" w:rsidRPr="00242C1D" w:rsidRDefault="007E356B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="00D71200" w:rsidRPr="00242C1D"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главы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71200" w:rsidRPr="00242C1D">
        <w:rPr>
          <w:rFonts w:ascii="Times New Roman" w:hAnsi="Times New Roman" w:cs="Times New Roman"/>
          <w:bCs/>
          <w:sz w:val="28"/>
          <w:szCs w:val="28"/>
        </w:rPr>
        <w:t xml:space="preserve"> вправе выдавать доверенности лицам из числа муниципальных служащих для осуществления отдельных полномочий главы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71200" w:rsidRPr="00242C1D">
        <w:rPr>
          <w:rFonts w:ascii="Times New Roman" w:hAnsi="Times New Roman" w:cs="Times New Roman"/>
          <w:bCs/>
          <w:sz w:val="28"/>
          <w:szCs w:val="28"/>
        </w:rPr>
        <w:t>.</w:t>
      </w:r>
    </w:p>
    <w:p w:rsidR="00B768D1" w:rsidRDefault="00B768D1" w:rsidP="003B4E21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20455" w:rsidRDefault="00B768D1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0A3A">
        <w:rPr>
          <w:rFonts w:ascii="Times New Roman" w:hAnsi="Times New Roman" w:cs="Times New Roman"/>
          <w:sz w:val="28"/>
          <w:szCs w:val="28"/>
        </w:rPr>
        <w:t>3</w:t>
      </w:r>
      <w:r w:rsidR="006F1CF4" w:rsidRPr="00D30A3A">
        <w:rPr>
          <w:rFonts w:ascii="Times New Roman" w:hAnsi="Times New Roman" w:cs="Times New Roman"/>
          <w:sz w:val="28"/>
          <w:szCs w:val="28"/>
        </w:rPr>
        <w:t>. Ст</w:t>
      </w:r>
      <w:r w:rsidR="00CA5C1C" w:rsidRPr="00D30A3A">
        <w:rPr>
          <w:rFonts w:ascii="Times New Roman" w:hAnsi="Times New Roman" w:cs="Times New Roman"/>
          <w:sz w:val="28"/>
          <w:szCs w:val="28"/>
        </w:rPr>
        <w:t xml:space="preserve">руктура администрации </w:t>
      </w:r>
    </w:p>
    <w:p w:rsidR="006F1CF4" w:rsidRPr="00D30A3A" w:rsidRDefault="0083784A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6F1CF4" w:rsidRPr="00D30A3A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A3A" w:rsidRPr="00D30A3A" w:rsidRDefault="00CE7585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0A3A" w:rsidRPr="00CE7585">
        <w:rPr>
          <w:rFonts w:ascii="Times New Roman" w:hAnsi="Times New Roman" w:cs="Times New Roman"/>
          <w:bCs/>
          <w:sz w:val="28"/>
          <w:szCs w:val="28"/>
        </w:rPr>
        <w:t>.1.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Структура администрации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утверждается Со</w:t>
      </w:r>
      <w:r w:rsidR="0083784A">
        <w:rPr>
          <w:rFonts w:ascii="Times New Roman" w:hAnsi="Times New Roman" w:cs="Times New Roman"/>
          <w:bCs/>
          <w:sz w:val="28"/>
          <w:szCs w:val="28"/>
        </w:rPr>
        <w:t>ветом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="0083784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83784A">
        <w:rPr>
          <w:rFonts w:ascii="Times New Roman" w:hAnsi="Times New Roman" w:cs="Times New Roman"/>
          <w:sz w:val="28"/>
          <w:szCs w:val="28"/>
        </w:rPr>
        <w:lastRenderedPageBreak/>
        <w:t xml:space="preserve">Тугуро-Чумиканского муниципального района Хабаровского края 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по представлению главы </w:t>
      </w:r>
      <w:r w:rsidR="0083784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.</w:t>
      </w:r>
    </w:p>
    <w:p w:rsidR="00D30A3A" w:rsidRPr="00D30A3A" w:rsidRDefault="00CE7585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.</w:t>
      </w:r>
      <w:r w:rsidR="00F84464">
        <w:rPr>
          <w:rFonts w:ascii="Times New Roman" w:hAnsi="Times New Roman" w:cs="Times New Roman"/>
          <w:bCs/>
          <w:sz w:val="28"/>
          <w:szCs w:val="28"/>
        </w:rPr>
        <w:t>2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. Штатное расписание и численность работников администрации </w:t>
      </w:r>
      <w:r w:rsidR="00F37735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как юридического лица утверждаются главой </w:t>
      </w:r>
      <w:r w:rsidR="00F37735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.</w:t>
      </w:r>
    </w:p>
    <w:p w:rsidR="00D30A3A" w:rsidRPr="00A75385" w:rsidRDefault="00D30A3A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8C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F37735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DB78C7">
        <w:rPr>
          <w:rFonts w:ascii="Times New Roman" w:hAnsi="Times New Roman" w:cs="Times New Roman"/>
          <w:bCs/>
          <w:sz w:val="28"/>
          <w:szCs w:val="28"/>
        </w:rPr>
        <w:t xml:space="preserve"> на условиях трудового договора </w:t>
      </w:r>
      <w:r w:rsidRPr="00A75385">
        <w:rPr>
          <w:rFonts w:ascii="Times New Roman" w:hAnsi="Times New Roman" w:cs="Times New Roman"/>
          <w:bCs/>
          <w:sz w:val="28"/>
          <w:szCs w:val="28"/>
        </w:rPr>
        <w:t xml:space="preserve">назначает на должности муниципальной службы муниципальных служащих администрации </w:t>
      </w:r>
      <w:r w:rsidR="00F37735">
        <w:rPr>
          <w:rFonts w:ascii="Times New Roman" w:hAnsi="Times New Roman" w:cs="Times New Roman"/>
          <w:sz w:val="28"/>
          <w:szCs w:val="28"/>
        </w:rPr>
        <w:t>сельского поселения «Село Чумикан</w:t>
      </w:r>
      <w:r w:rsidR="00B63FFA">
        <w:rPr>
          <w:rFonts w:ascii="Times New Roman" w:hAnsi="Times New Roman" w:cs="Times New Roman"/>
          <w:sz w:val="28"/>
          <w:szCs w:val="28"/>
        </w:rPr>
        <w:t>»</w:t>
      </w:r>
      <w:r w:rsidR="00242C1D" w:rsidRPr="00A75385">
        <w:rPr>
          <w:rFonts w:ascii="Times New Roman" w:hAnsi="Times New Roman" w:cs="Times New Roman"/>
          <w:bCs/>
          <w:sz w:val="28"/>
          <w:szCs w:val="28"/>
        </w:rPr>
        <w:t>,</w:t>
      </w:r>
      <w:r w:rsidR="00DB78C7" w:rsidRPr="00A753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C1D" w:rsidRPr="00A75385">
        <w:rPr>
          <w:rFonts w:ascii="Times New Roman" w:hAnsi="Times New Roman" w:cs="Times New Roman"/>
          <w:bCs/>
          <w:sz w:val="28"/>
          <w:szCs w:val="28"/>
        </w:rPr>
        <w:t xml:space="preserve">работников администрации </w:t>
      </w:r>
      <w:r w:rsidR="00F37735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AB4EC5">
        <w:rPr>
          <w:rFonts w:ascii="Times New Roman" w:hAnsi="Times New Roman" w:cs="Times New Roman"/>
          <w:bCs/>
          <w:sz w:val="28"/>
          <w:szCs w:val="28"/>
        </w:rPr>
        <w:t>,</w:t>
      </w:r>
      <w:r w:rsidR="00242C1D" w:rsidRPr="00A75385">
        <w:rPr>
          <w:rFonts w:ascii="Times New Roman" w:hAnsi="Times New Roman" w:cs="Times New Roman"/>
          <w:bCs/>
          <w:sz w:val="28"/>
          <w:szCs w:val="28"/>
        </w:rPr>
        <w:t xml:space="preserve"> которые занимаю</w:t>
      </w:r>
      <w:r w:rsidR="00B63FFA">
        <w:rPr>
          <w:rFonts w:ascii="Times New Roman" w:hAnsi="Times New Roman" w:cs="Times New Roman"/>
          <w:bCs/>
          <w:sz w:val="28"/>
          <w:szCs w:val="28"/>
        </w:rPr>
        <w:t>т</w:t>
      </w:r>
      <w:r w:rsidR="00242C1D" w:rsidRPr="00A75385">
        <w:rPr>
          <w:rFonts w:ascii="Times New Roman" w:hAnsi="Times New Roman" w:cs="Times New Roman"/>
          <w:bCs/>
          <w:sz w:val="28"/>
          <w:szCs w:val="28"/>
        </w:rPr>
        <w:t xml:space="preserve"> немуниципальные должности.</w:t>
      </w:r>
    </w:p>
    <w:p w:rsidR="00D30A3A" w:rsidRPr="00D30A3A" w:rsidRDefault="00CE7585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.</w:t>
      </w:r>
      <w:r w:rsidR="00F84464">
        <w:rPr>
          <w:rFonts w:ascii="Times New Roman" w:hAnsi="Times New Roman" w:cs="Times New Roman"/>
          <w:bCs/>
          <w:sz w:val="28"/>
          <w:szCs w:val="28"/>
        </w:rPr>
        <w:t>3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. Глава </w:t>
      </w:r>
      <w:r w:rsidR="008C2F16">
        <w:rPr>
          <w:rFonts w:ascii="Times New Roman" w:hAnsi="Times New Roman" w:cs="Times New Roman"/>
          <w:bCs/>
          <w:sz w:val="28"/>
          <w:szCs w:val="28"/>
        </w:rPr>
        <w:t>сельского поселения «Село Чумикан»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на условиях трудового договора назначает на должность руководителей (директоров) муниципальных унитарных предприятий, муни</w:t>
      </w:r>
      <w:r w:rsidR="00D30A3A">
        <w:rPr>
          <w:rFonts w:ascii="Times New Roman" w:hAnsi="Times New Roman" w:cs="Times New Roman"/>
          <w:bCs/>
          <w:sz w:val="28"/>
          <w:szCs w:val="28"/>
        </w:rPr>
        <w:t>ципальных казенных предприятий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, муниципальных автономных, бюджетных и казенных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0A3A" w:rsidRDefault="00CE7585" w:rsidP="003B4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>.</w:t>
      </w:r>
      <w:r w:rsidR="00F84464">
        <w:rPr>
          <w:rFonts w:ascii="Times New Roman" w:hAnsi="Times New Roman" w:cs="Times New Roman"/>
          <w:bCs/>
          <w:sz w:val="28"/>
          <w:szCs w:val="28"/>
        </w:rPr>
        <w:t>4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. При главе </w:t>
      </w:r>
      <w:r w:rsidR="00651A39">
        <w:rPr>
          <w:rFonts w:ascii="Times New Roman" w:hAnsi="Times New Roman" w:cs="Times New Roman"/>
          <w:bCs/>
          <w:sz w:val="28"/>
          <w:szCs w:val="28"/>
        </w:rPr>
        <w:t>сельского поселения «Село Чумикан»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правовыми актами Российской Федерации, Хабаровского края, </w:t>
      </w:r>
      <w:r w:rsidR="000400E1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D96985">
        <w:rPr>
          <w:rFonts w:ascii="Times New Roman" w:hAnsi="Times New Roman" w:cs="Times New Roman"/>
          <w:bCs/>
          <w:sz w:val="28"/>
          <w:szCs w:val="28"/>
        </w:rPr>
        <w:t>Тугуро-Чумиканского</w:t>
      </w:r>
      <w:r w:rsidR="00D30A3A" w:rsidRPr="00D30A3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могут создаваться коллегиальные, консультативные, контрольные и иные органы (комиссии, коллегии, советы, комитеты, штабы и др.).</w:t>
      </w:r>
    </w:p>
    <w:p w:rsidR="002A644A" w:rsidRPr="00D30A3A" w:rsidRDefault="002A644A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651A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4. Основные задачи и цели деятельности администрации</w:t>
      </w:r>
    </w:p>
    <w:p w:rsidR="006F1CF4" w:rsidRDefault="00651A39" w:rsidP="00651A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651A39" w:rsidRPr="00BA3794" w:rsidRDefault="00651A39" w:rsidP="00651A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1D3526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осуществляет исполнительную и распорядительную деятельность, направленную на исполнение </w:t>
      </w:r>
      <w:r w:rsidR="001D3526">
        <w:rPr>
          <w:rFonts w:ascii="Times New Roman" w:hAnsi="Times New Roman" w:cs="Times New Roman"/>
          <w:sz w:val="28"/>
          <w:szCs w:val="28"/>
        </w:rPr>
        <w:t>Федеральных законо</w:t>
      </w:r>
      <w:r w:rsidR="0022521B">
        <w:rPr>
          <w:rFonts w:ascii="Times New Roman" w:hAnsi="Times New Roman" w:cs="Times New Roman"/>
          <w:sz w:val="28"/>
          <w:szCs w:val="28"/>
        </w:rPr>
        <w:t>в</w:t>
      </w:r>
      <w:r w:rsidR="001D3526">
        <w:rPr>
          <w:rFonts w:ascii="Times New Roman" w:hAnsi="Times New Roman" w:cs="Times New Roman"/>
          <w:sz w:val="28"/>
          <w:szCs w:val="28"/>
        </w:rPr>
        <w:t>,</w:t>
      </w:r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AB4EC5">
        <w:rPr>
          <w:rFonts w:ascii="Times New Roman" w:hAnsi="Times New Roman" w:cs="Times New Roman"/>
          <w:sz w:val="28"/>
          <w:szCs w:val="28"/>
        </w:rPr>
        <w:t>У</w:t>
      </w:r>
      <w:r w:rsidRPr="00BA3794">
        <w:rPr>
          <w:rFonts w:ascii="Times New Roman" w:hAnsi="Times New Roman" w:cs="Times New Roman"/>
          <w:sz w:val="28"/>
          <w:szCs w:val="28"/>
        </w:rPr>
        <w:t xml:space="preserve">казов Президента Российской Федерации, </w:t>
      </w:r>
      <w:r w:rsidR="00AB4EC5">
        <w:rPr>
          <w:rFonts w:ascii="Times New Roman" w:hAnsi="Times New Roman" w:cs="Times New Roman"/>
          <w:sz w:val="28"/>
          <w:szCs w:val="28"/>
        </w:rPr>
        <w:t xml:space="preserve">нормативных правовых  </w:t>
      </w:r>
      <w:r w:rsidRPr="00BA3794">
        <w:rPr>
          <w:rFonts w:ascii="Times New Roman" w:hAnsi="Times New Roman" w:cs="Times New Roman"/>
          <w:sz w:val="28"/>
          <w:szCs w:val="28"/>
        </w:rPr>
        <w:t xml:space="preserve">актов Правительства Российской Федерации, других органов государственной власти, </w:t>
      </w:r>
      <w:r w:rsidR="001D3526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Pr="00BA3794">
        <w:rPr>
          <w:rFonts w:ascii="Times New Roman" w:hAnsi="Times New Roman" w:cs="Times New Roman"/>
          <w:sz w:val="28"/>
          <w:szCs w:val="28"/>
        </w:rPr>
        <w:t>Хабаровского края,</w:t>
      </w:r>
      <w:r w:rsidR="001D3526">
        <w:rPr>
          <w:rFonts w:ascii="Times New Roman" w:hAnsi="Times New Roman" w:cs="Times New Roman"/>
          <w:sz w:val="28"/>
          <w:szCs w:val="28"/>
        </w:rPr>
        <w:t xml:space="preserve"> </w:t>
      </w:r>
      <w:r w:rsidR="00AB4EC5">
        <w:rPr>
          <w:rFonts w:ascii="Times New Roman" w:hAnsi="Times New Roman" w:cs="Times New Roman"/>
          <w:sz w:val="28"/>
          <w:szCs w:val="28"/>
        </w:rPr>
        <w:t xml:space="preserve">нормативных правовых  </w:t>
      </w:r>
      <w:r w:rsidR="001D3526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22521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D3526">
        <w:rPr>
          <w:rFonts w:ascii="Times New Roman" w:hAnsi="Times New Roman" w:cs="Times New Roman"/>
          <w:sz w:val="28"/>
          <w:szCs w:val="28"/>
        </w:rPr>
        <w:t xml:space="preserve">Хабаровского края, </w:t>
      </w:r>
      <w:r w:rsidR="00CE758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51A3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F64E98" w:rsidRPr="00BA3794"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="00CE758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1D3526">
        <w:rPr>
          <w:rFonts w:ascii="Times New Roman" w:hAnsi="Times New Roman" w:cs="Times New Roman"/>
          <w:sz w:val="28"/>
          <w:szCs w:val="28"/>
        </w:rPr>
        <w:t>решений</w:t>
      </w:r>
      <w:r w:rsidRPr="00BA3794">
        <w:rPr>
          <w:rFonts w:ascii="Times New Roman" w:hAnsi="Times New Roman" w:cs="Times New Roman"/>
          <w:sz w:val="28"/>
          <w:szCs w:val="28"/>
        </w:rPr>
        <w:t xml:space="preserve"> Со</w:t>
      </w:r>
      <w:r w:rsidR="0002281D">
        <w:rPr>
          <w:rFonts w:ascii="Times New Roman" w:hAnsi="Times New Roman" w:cs="Times New Roman"/>
          <w:sz w:val="28"/>
          <w:szCs w:val="28"/>
        </w:rPr>
        <w:t>вета</w:t>
      </w:r>
      <w:r w:rsidRPr="00BA379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51A39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="00DE115E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администрации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CE7585">
        <w:rPr>
          <w:rFonts w:ascii="Times New Roman" w:hAnsi="Times New Roman" w:cs="Times New Roman"/>
          <w:sz w:val="28"/>
          <w:szCs w:val="28"/>
        </w:rPr>
        <w:t>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4.2. Основными задачами администрации </w:t>
      </w:r>
      <w:r w:rsidR="00651A3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BA3794">
        <w:rPr>
          <w:rFonts w:ascii="Times New Roman" w:hAnsi="Times New Roman" w:cs="Times New Roman"/>
          <w:sz w:val="28"/>
          <w:szCs w:val="28"/>
        </w:rPr>
        <w:t>являются:</w:t>
      </w:r>
    </w:p>
    <w:p w:rsidR="006F1CF4" w:rsidRPr="00AB4EC5" w:rsidRDefault="003B4E21" w:rsidP="003B4E21">
      <w:pPr>
        <w:pStyle w:val="ConsPlusNorma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1921C7" w:rsidRPr="00AB4EC5">
        <w:rPr>
          <w:rFonts w:ascii="Times New Roman" w:hAnsi="Times New Roman" w:cs="Times New Roman"/>
          <w:sz w:val="28"/>
          <w:szCs w:val="28"/>
        </w:rPr>
        <w:t>О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беспечение решения вопросов местного значения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CF0ED8" w:rsidRPr="00AB4EC5">
        <w:rPr>
          <w:rFonts w:ascii="Times New Roman" w:hAnsi="Times New Roman" w:cs="Times New Roman"/>
          <w:sz w:val="28"/>
          <w:szCs w:val="28"/>
        </w:rPr>
        <w:t>,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F0ED8" w:rsidRPr="00AB4EC5">
        <w:rPr>
          <w:rFonts w:ascii="Times New Roman" w:hAnsi="Times New Roman" w:cs="Times New Roman"/>
          <w:sz w:val="28"/>
          <w:szCs w:val="28"/>
        </w:rPr>
        <w:t xml:space="preserve">в соответствии с собственными полномочиями, определенными </w:t>
      </w:r>
      <w:hyperlink r:id="rId16" w:history="1">
        <w:r w:rsidR="00CF0ED8" w:rsidRPr="00AB4E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F0ED8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CF0ED8" w:rsidRPr="00AB4EC5"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 </w:t>
      </w:r>
      <w:r w:rsidR="006F1CF4" w:rsidRPr="00AB4EC5">
        <w:rPr>
          <w:rFonts w:ascii="Times New Roman" w:hAnsi="Times New Roman" w:cs="Times New Roman"/>
          <w:sz w:val="28"/>
          <w:szCs w:val="28"/>
        </w:rPr>
        <w:t>и осуществление отдельных государственных полномочий, переданных федеральными законами и законами Хабаровского края</w:t>
      </w:r>
      <w:r w:rsidR="00CF0ED8" w:rsidRPr="00AB4EC5">
        <w:rPr>
          <w:rFonts w:ascii="Times New Roman" w:hAnsi="Times New Roman" w:cs="Times New Roman"/>
          <w:sz w:val="28"/>
          <w:szCs w:val="28"/>
        </w:rPr>
        <w:t>;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F4" w:rsidRPr="00BA3794" w:rsidRDefault="001921C7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4.2.2. О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беспечение полномочий главы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осуществления местного самоуправления на территории </w:t>
      </w:r>
      <w:r w:rsidR="00651A39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«Село Чумикан» </w:t>
      </w:r>
      <w:r w:rsidR="00F64E98" w:rsidRPr="00BA3794"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="006F1CF4" w:rsidRPr="00BA3794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02304A" w:rsidRPr="00BA3794" w:rsidRDefault="001921C7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4.2.3. О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рганизация взаимодействия </w:t>
      </w:r>
      <w:r w:rsidR="0002304A" w:rsidRPr="00BA3794"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 Российской Федерации и Хабаровского края, органами местного самоуправления муниципального района, </w:t>
      </w:r>
      <w:r w:rsidR="0002304A">
        <w:rPr>
          <w:rFonts w:ascii="Times New Roman" w:hAnsi="Times New Roman" w:cs="Times New Roman"/>
          <w:sz w:val="28"/>
          <w:szCs w:val="28"/>
        </w:rPr>
        <w:t>а так же с иными органами  местного самоуправления  Хабаровского края;</w:t>
      </w:r>
      <w:r w:rsidR="0002304A" w:rsidRPr="00BA3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F4" w:rsidRPr="00BA3794" w:rsidRDefault="001921C7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4.2.4. И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ные задачи по обеспечению гарантий осуществления местного самоуправления и решению вопросов местного значения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6F1CF4" w:rsidRPr="00BA3794">
        <w:rPr>
          <w:rFonts w:ascii="Times New Roman" w:hAnsi="Times New Roman" w:cs="Times New Roman"/>
          <w:sz w:val="28"/>
          <w:szCs w:val="28"/>
        </w:rPr>
        <w:t>.</w:t>
      </w:r>
    </w:p>
    <w:p w:rsidR="006F1CF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55" w:rsidRDefault="006F1CF4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5. Полномочия администрации </w:t>
      </w:r>
    </w:p>
    <w:p w:rsidR="006F1CF4" w:rsidRPr="00BA3794" w:rsidRDefault="00651A39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EC2" w:rsidRDefault="006F1CF4" w:rsidP="003B4E21">
      <w:pPr>
        <w:pStyle w:val="ConsPlusNormal"/>
        <w:ind w:firstLine="709"/>
        <w:jc w:val="both"/>
      </w:pPr>
      <w:r w:rsidRPr="00BA3794">
        <w:rPr>
          <w:rFonts w:ascii="Times New Roman" w:hAnsi="Times New Roman" w:cs="Times New Roman"/>
          <w:sz w:val="28"/>
          <w:szCs w:val="28"/>
        </w:rPr>
        <w:t>5.1. Администрация</w:t>
      </w:r>
      <w:r w:rsidR="001D3526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1D3526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 осуществляет полномочия, отнесенные Федеральным </w:t>
      </w:r>
      <w:hyperlink r:id="rId17" w:history="1">
        <w:r w:rsidRPr="00BA37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304A">
        <w:t xml:space="preserve"> </w:t>
      </w:r>
      <w:r w:rsidR="001921C7" w:rsidRPr="00BA3794">
        <w:rPr>
          <w:rFonts w:ascii="Times New Roman" w:hAnsi="Times New Roman" w:cs="Times New Roman"/>
          <w:sz w:val="28"/>
          <w:szCs w:val="28"/>
        </w:rPr>
        <w:t>от 06.10.2003 № 131-ФЗ «</w:t>
      </w:r>
      <w:r w:rsidRPr="00BA37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921C7" w:rsidRPr="00BA379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D3526">
        <w:rPr>
          <w:rFonts w:ascii="Times New Roman" w:hAnsi="Times New Roman" w:cs="Times New Roman"/>
          <w:sz w:val="28"/>
          <w:szCs w:val="28"/>
        </w:rPr>
        <w:t>, другими Ф</w:t>
      </w:r>
      <w:r w:rsidR="003F5348">
        <w:rPr>
          <w:rFonts w:ascii="Times New Roman" w:hAnsi="Times New Roman" w:cs="Times New Roman"/>
          <w:sz w:val="28"/>
          <w:szCs w:val="28"/>
        </w:rPr>
        <w:t>едеральными законами,</w:t>
      </w:r>
      <w:r w:rsidR="00F64E98">
        <w:rPr>
          <w:rFonts w:ascii="Times New Roman" w:hAnsi="Times New Roman" w:cs="Times New Roman"/>
          <w:sz w:val="28"/>
          <w:szCs w:val="28"/>
        </w:rPr>
        <w:t xml:space="preserve"> </w:t>
      </w:r>
      <w:r w:rsidR="0002281D">
        <w:rPr>
          <w:rFonts w:ascii="Times New Roman" w:hAnsi="Times New Roman" w:cs="Times New Roman"/>
          <w:sz w:val="28"/>
          <w:szCs w:val="28"/>
        </w:rPr>
        <w:t xml:space="preserve">Законами Хабаровского края, </w:t>
      </w:r>
      <w:hyperlink r:id="rId18" w:history="1">
        <w:r w:rsidRPr="00BA379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F64E98" w:rsidRPr="00BA3794"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Pr="00BA3794">
        <w:rPr>
          <w:rFonts w:ascii="Times New Roman" w:hAnsi="Times New Roman" w:cs="Times New Roman"/>
          <w:sz w:val="28"/>
          <w:szCs w:val="28"/>
        </w:rPr>
        <w:t>муниципального района к</w:t>
      </w:r>
      <w:r w:rsidR="00CE7585">
        <w:rPr>
          <w:rFonts w:ascii="Times New Roman" w:hAnsi="Times New Roman" w:cs="Times New Roman"/>
          <w:sz w:val="28"/>
          <w:szCs w:val="28"/>
        </w:rPr>
        <w:t xml:space="preserve"> вопросам местного значения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 xml:space="preserve">, за исключением полномочий, отнесенных к ведению </w:t>
      </w:r>
      <w:r w:rsidR="001921C7" w:rsidRPr="00BA3794">
        <w:rPr>
          <w:rFonts w:ascii="Times New Roman" w:hAnsi="Times New Roman" w:cs="Times New Roman"/>
          <w:sz w:val="28"/>
          <w:szCs w:val="28"/>
        </w:rPr>
        <w:t>Со</w:t>
      </w:r>
      <w:r w:rsidR="0002281D">
        <w:rPr>
          <w:rFonts w:ascii="Times New Roman" w:hAnsi="Times New Roman" w:cs="Times New Roman"/>
          <w:sz w:val="28"/>
          <w:szCs w:val="28"/>
        </w:rPr>
        <w:t>вета</w:t>
      </w:r>
      <w:r w:rsidR="001921C7" w:rsidRPr="00BA379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51A39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  <w:r w:rsidR="00944EC2" w:rsidRPr="00944EC2">
        <w:t xml:space="preserve"> </w:t>
      </w:r>
    </w:p>
    <w:p w:rsidR="006F1CF4" w:rsidRDefault="00944EC2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944EC2">
        <w:rPr>
          <w:rFonts w:ascii="Times New Roman" w:hAnsi="Times New Roman" w:cs="Times New Roman"/>
          <w:sz w:val="28"/>
          <w:szCs w:val="28"/>
        </w:rPr>
        <w:t xml:space="preserve"> реализует свои полномочия как непосредственно, так и через муниципальные предприятия и учреждения, иные организации, расположенные на территории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944EC2">
        <w:rPr>
          <w:rFonts w:ascii="Times New Roman" w:hAnsi="Times New Roman" w:cs="Times New Roman"/>
          <w:sz w:val="28"/>
          <w:szCs w:val="28"/>
        </w:rPr>
        <w:t>.</w:t>
      </w:r>
    </w:p>
    <w:p w:rsidR="00944EC2" w:rsidRPr="00944EC2" w:rsidRDefault="00944EC2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C2">
        <w:rPr>
          <w:rFonts w:ascii="Times New Roman" w:hAnsi="Times New Roman" w:cs="Times New Roman"/>
          <w:sz w:val="28"/>
          <w:szCs w:val="28"/>
        </w:rPr>
        <w:t>Администрация</w:t>
      </w:r>
      <w:r w:rsidR="00505414" w:rsidRPr="0050541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944EC2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органом, осуществляющим функции и полномочия учредителя в отношении муниципальных учреждений, созданных</w:t>
      </w:r>
      <w:r w:rsidR="00505414" w:rsidRPr="0050541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сельским поселением «Село Чумикан»</w:t>
      </w:r>
      <w:r w:rsidRPr="00944EC2">
        <w:rPr>
          <w:rFonts w:ascii="Times New Roman" w:hAnsi="Times New Roman" w:cs="Times New Roman"/>
          <w:sz w:val="28"/>
          <w:szCs w:val="28"/>
        </w:rPr>
        <w:t>.</w:t>
      </w:r>
    </w:p>
    <w:p w:rsidR="00505414" w:rsidRPr="00505414" w:rsidRDefault="0050541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14">
        <w:rPr>
          <w:rFonts w:ascii="Times New Roman" w:hAnsi="Times New Roman" w:cs="Times New Roman"/>
          <w:sz w:val="28"/>
          <w:szCs w:val="28"/>
        </w:rPr>
        <w:t xml:space="preserve">От имени администрации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505414">
        <w:rPr>
          <w:rFonts w:ascii="Times New Roman" w:hAnsi="Times New Roman" w:cs="Times New Roman"/>
          <w:sz w:val="28"/>
          <w:szCs w:val="28"/>
        </w:rPr>
        <w:t xml:space="preserve"> отраслевые (функциональные) органы администрации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505414">
        <w:rPr>
          <w:rFonts w:ascii="Times New Roman" w:hAnsi="Times New Roman" w:cs="Times New Roman"/>
          <w:sz w:val="28"/>
          <w:szCs w:val="28"/>
        </w:rPr>
        <w:t xml:space="preserve">, наделенные правами юридического лица, в соответствии с муниципальными правовыми актами и положениями о них осуществляют отдельные функции и полномочия учредителя в отношении муниципальных учреждений, созданных </w:t>
      </w:r>
      <w:r w:rsidR="00651A39">
        <w:rPr>
          <w:rFonts w:ascii="Times New Roman" w:hAnsi="Times New Roman" w:cs="Times New Roman"/>
          <w:sz w:val="28"/>
          <w:szCs w:val="28"/>
        </w:rPr>
        <w:t>сельским поселением «Село Чумикан»</w:t>
      </w:r>
      <w:r w:rsidRPr="00505414">
        <w:rPr>
          <w:rFonts w:ascii="Times New Roman" w:hAnsi="Times New Roman" w:cs="Times New Roman"/>
          <w:sz w:val="28"/>
          <w:szCs w:val="28"/>
        </w:rPr>
        <w:t>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5.</w:t>
      </w:r>
      <w:r w:rsidR="009779A9">
        <w:rPr>
          <w:rFonts w:ascii="Times New Roman" w:hAnsi="Times New Roman" w:cs="Times New Roman"/>
          <w:sz w:val="28"/>
          <w:szCs w:val="28"/>
        </w:rPr>
        <w:t>2</w:t>
      </w:r>
      <w:r w:rsidRPr="00BA3794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514DF4">
        <w:rPr>
          <w:rFonts w:ascii="Times New Roman" w:hAnsi="Times New Roman" w:cs="Times New Roman"/>
          <w:sz w:val="28"/>
          <w:szCs w:val="28"/>
        </w:rPr>
        <w:t xml:space="preserve"> </w:t>
      </w:r>
      <w:r w:rsidR="004F7EC6">
        <w:rPr>
          <w:rFonts w:ascii="Times New Roman" w:hAnsi="Times New Roman" w:cs="Times New Roman"/>
          <w:sz w:val="28"/>
          <w:szCs w:val="28"/>
        </w:rPr>
        <w:t xml:space="preserve"> осуществляет отдельные государственные полномочия</w:t>
      </w:r>
      <w:r w:rsidRPr="00BA3794">
        <w:rPr>
          <w:rFonts w:ascii="Times New Roman" w:hAnsi="Times New Roman" w:cs="Times New Roman"/>
          <w:sz w:val="28"/>
          <w:szCs w:val="28"/>
        </w:rPr>
        <w:t>, переданны</w:t>
      </w:r>
      <w:r w:rsidR="004F7EC6">
        <w:rPr>
          <w:rFonts w:ascii="Times New Roman" w:hAnsi="Times New Roman" w:cs="Times New Roman"/>
          <w:sz w:val="28"/>
          <w:szCs w:val="28"/>
        </w:rPr>
        <w:t>е</w:t>
      </w:r>
      <w:r w:rsidRPr="00BA3794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Федерального </w:t>
      </w:r>
      <w:hyperlink r:id="rId19" w:history="1">
        <w:r w:rsidRPr="00BA379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921C7" w:rsidRPr="00BA3794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BA37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921C7" w:rsidRPr="00BA379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5.3.  </w:t>
      </w:r>
      <w:r w:rsidR="004F7EC6" w:rsidRPr="00BA3794">
        <w:rPr>
          <w:rFonts w:ascii="Times New Roman" w:hAnsi="Times New Roman" w:cs="Times New Roman"/>
          <w:sz w:val="28"/>
          <w:szCs w:val="28"/>
        </w:rPr>
        <w:t xml:space="preserve">Полномочия структурных подразделений администрации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4F7EC6" w:rsidRPr="00BA3794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соответствии с </w:t>
      </w:r>
      <w:hyperlink r:id="rId20" w:history="1">
        <w:r w:rsidR="004F7EC6" w:rsidRPr="00BA379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F7EC6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4F7EC6" w:rsidRPr="00BA3794">
        <w:rPr>
          <w:rFonts w:ascii="Times New Roman" w:hAnsi="Times New Roman" w:cs="Times New Roman"/>
          <w:sz w:val="28"/>
          <w:szCs w:val="28"/>
        </w:rPr>
        <w:lastRenderedPageBreak/>
        <w:t>Тугуро-Чумиканского муниципального района определяются в Положениях о структурных подразделениях администрации</w:t>
      </w:r>
      <w:r w:rsidR="004F7EC6" w:rsidRPr="004F7EC6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4F7EC6" w:rsidRPr="00BA3794">
        <w:rPr>
          <w:rFonts w:ascii="Times New Roman" w:hAnsi="Times New Roman" w:cs="Times New Roman"/>
          <w:sz w:val="28"/>
          <w:szCs w:val="28"/>
        </w:rPr>
        <w:t>.</w:t>
      </w:r>
    </w:p>
    <w:p w:rsidR="009779A9" w:rsidRPr="00505414" w:rsidRDefault="009779A9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14">
        <w:rPr>
          <w:rFonts w:ascii="Times New Roman" w:hAnsi="Times New Roman" w:cs="Times New Roman"/>
          <w:sz w:val="28"/>
          <w:szCs w:val="28"/>
        </w:rPr>
        <w:t>5.</w:t>
      </w:r>
      <w:r w:rsidR="00651A39">
        <w:rPr>
          <w:rFonts w:ascii="Times New Roman" w:hAnsi="Times New Roman" w:cs="Times New Roman"/>
          <w:sz w:val="28"/>
          <w:szCs w:val="28"/>
        </w:rPr>
        <w:t>4</w:t>
      </w:r>
      <w:r w:rsidRPr="00505414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505414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 на осуществление нормативно-правового регулирования и контроля в сфере закупок товаров, работ, услуг для нужд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505414">
        <w:rPr>
          <w:rFonts w:ascii="Times New Roman" w:hAnsi="Times New Roman" w:cs="Times New Roman"/>
          <w:sz w:val="28"/>
          <w:szCs w:val="28"/>
        </w:rPr>
        <w:t>.</w:t>
      </w:r>
    </w:p>
    <w:p w:rsidR="004F7EC6" w:rsidRDefault="004F7EC6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CF40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6. Правовые акты администрации</w:t>
      </w:r>
    </w:p>
    <w:p w:rsidR="006F1CF4" w:rsidRDefault="00651A39" w:rsidP="00CF40C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651A39" w:rsidRPr="00BA3794" w:rsidRDefault="00651A39" w:rsidP="00651A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6.1. Глава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издает постановления администрации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Хабаровского края, а также распоряжения администрации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 по вопросам организации работы администрации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</w:p>
    <w:p w:rsidR="006F1CF4" w:rsidRPr="00BA3794" w:rsidRDefault="006F1CF4" w:rsidP="00C0572A">
      <w:pPr>
        <w:shd w:val="clear" w:color="auto" w:fill="FFFFFF"/>
        <w:spacing w:after="0" w:line="255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6.2. Постановления администрации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651A3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 xml:space="preserve">, 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несущие в себе признаки нормативного правового акта, подлежат официальному опубликованию (обнародованию) в </w:t>
      </w:r>
      <w:r w:rsidR="00A648F2" w:rsidRPr="00BA3794">
        <w:rPr>
          <w:rFonts w:ascii="Times New Roman" w:hAnsi="Times New Roman" w:cs="Times New Roman"/>
          <w:sz w:val="28"/>
          <w:szCs w:val="28"/>
        </w:rPr>
        <w:t>районной газете «Советский Север»</w:t>
      </w:r>
      <w:r w:rsidR="00AA11EA">
        <w:rPr>
          <w:rFonts w:ascii="Times New Roman" w:hAnsi="Times New Roman" w:cs="Times New Roman"/>
          <w:sz w:val="28"/>
          <w:szCs w:val="28"/>
        </w:rPr>
        <w:t xml:space="preserve">, информационном бюллетене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245213" w:rsidRPr="00BA3794">
        <w:rPr>
          <w:rFonts w:ascii="Times New Roman" w:hAnsi="Times New Roman" w:cs="Times New Roman"/>
          <w:sz w:val="28"/>
          <w:szCs w:val="28"/>
        </w:rPr>
        <w:t>Тугуро-Чумиканского муниципального рай</w:t>
      </w:r>
      <w:r w:rsidR="0002281D">
        <w:rPr>
          <w:rFonts w:ascii="Times New Roman" w:hAnsi="Times New Roman" w:cs="Times New Roman"/>
          <w:sz w:val="28"/>
          <w:szCs w:val="28"/>
        </w:rPr>
        <w:t>она Хабаровского края</w:t>
      </w:r>
      <w:r w:rsidR="00F84464">
        <w:rPr>
          <w:rFonts w:ascii="Times New Roman" w:hAnsi="Times New Roman" w:cs="Times New Roman"/>
          <w:sz w:val="28"/>
          <w:szCs w:val="28"/>
        </w:rPr>
        <w:t xml:space="preserve"> на</w:t>
      </w:r>
      <w:r w:rsidRPr="00BA3794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A648F2" w:rsidRPr="00BA37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281D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A648F2" w:rsidRPr="00BA3794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BA379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2281D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A648F2" w:rsidRPr="00BA3794">
        <w:rPr>
          <w:rFonts w:ascii="Times New Roman" w:hAnsi="Times New Roman" w:cs="Times New Roman"/>
          <w:sz w:val="28"/>
          <w:szCs w:val="28"/>
        </w:rPr>
        <w:t>https://</w:t>
      </w:r>
      <w:hyperlink r:id="rId21" w:tgtFrame="_blank" w:history="1">
        <w:r w:rsidR="00C0572A" w:rsidRPr="00C0572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selochumikan.ru</w:t>
        </w:r>
      </w:hyperlink>
      <w:r w:rsidR="00A648F2" w:rsidRPr="00BA3794">
        <w:rPr>
          <w:rFonts w:ascii="Times New Roman" w:hAnsi="Times New Roman" w:cs="Times New Roman"/>
          <w:sz w:val="28"/>
          <w:szCs w:val="28"/>
        </w:rPr>
        <w:t>/</w:t>
      </w:r>
      <w:r w:rsidRPr="00BA379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55" w:rsidRDefault="006F1CF4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7. Гласность в работе администрации</w:t>
      </w:r>
      <w:r w:rsidR="00B6038D" w:rsidRPr="00BA3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F4" w:rsidRPr="00BA3794" w:rsidRDefault="00C0572A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CF4" w:rsidRPr="00BA3794" w:rsidRDefault="006F1CF4" w:rsidP="003B4E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7.1. Деятельность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1B07C6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>основывается на принципах гласности и открытости.</w:t>
      </w:r>
    </w:p>
    <w:p w:rsidR="006F1CF4" w:rsidRPr="00BA3794" w:rsidRDefault="006F1CF4" w:rsidP="003B4E2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7.2. Гласность в работе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>обеспечивается посредством доведения до населения</w:t>
      </w:r>
      <w:r w:rsidR="00514DF4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 xml:space="preserve"> своевременной и достоверной информации по вопросам развития</w:t>
      </w:r>
      <w:r w:rsidR="00514DF4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>, жилищно-коммунального хозяйства, развития сети социально значимых учреждений, состояния охраны общественного порядка и т.п., а также о мероприятиях и событиях, затрагивающих интересы жителей</w:t>
      </w:r>
      <w:r w:rsidR="00A361B9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C0572A">
        <w:rPr>
          <w:rFonts w:ascii="Times New Roman" w:hAnsi="Times New Roman" w:cs="Times New Roman"/>
          <w:sz w:val="28"/>
          <w:szCs w:val="28"/>
        </w:rPr>
        <w:lastRenderedPageBreak/>
        <w:t>Чумикан»</w:t>
      </w:r>
      <w:r w:rsidRPr="00BA3794">
        <w:rPr>
          <w:rFonts w:ascii="Times New Roman" w:hAnsi="Times New Roman" w:cs="Times New Roman"/>
          <w:sz w:val="28"/>
          <w:szCs w:val="28"/>
        </w:rPr>
        <w:t>.</w:t>
      </w:r>
    </w:p>
    <w:p w:rsidR="001B07C6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7.3. Информирование населения</w:t>
      </w:r>
      <w:r w:rsidR="00A361B9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2F6C78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проведения информационных встреч и собраний граждан (с участием должностных лиц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BA3794">
        <w:rPr>
          <w:rFonts w:ascii="Times New Roman" w:hAnsi="Times New Roman" w:cs="Times New Roman"/>
          <w:sz w:val="28"/>
          <w:szCs w:val="28"/>
        </w:rPr>
        <w:t xml:space="preserve">), выступлений работников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1B07C6">
        <w:rPr>
          <w:rFonts w:ascii="Times New Roman" w:hAnsi="Times New Roman" w:cs="Times New Roman"/>
          <w:sz w:val="28"/>
          <w:szCs w:val="28"/>
        </w:rPr>
        <w:t xml:space="preserve"> </w:t>
      </w:r>
      <w:r w:rsidRPr="00BA3794">
        <w:rPr>
          <w:rFonts w:ascii="Times New Roman" w:hAnsi="Times New Roman" w:cs="Times New Roman"/>
          <w:sz w:val="28"/>
          <w:szCs w:val="28"/>
        </w:rPr>
        <w:t xml:space="preserve">и опубликования принимаемых </w:t>
      </w:r>
      <w:r w:rsidR="00702E2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BA3794">
        <w:rPr>
          <w:rFonts w:ascii="Times New Roman" w:hAnsi="Times New Roman" w:cs="Times New Roman"/>
          <w:sz w:val="28"/>
          <w:szCs w:val="28"/>
        </w:rPr>
        <w:t>нормативных правовых актов, затрагивающих права и свободы жителей</w:t>
      </w:r>
      <w:r w:rsidR="00AB4EC5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AB4EC5" w:rsidRPr="00BA3794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AB4EC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A37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B07C6">
        <w:rPr>
          <w:rFonts w:ascii="Times New Roman" w:hAnsi="Times New Roman" w:cs="Times New Roman"/>
          <w:sz w:val="28"/>
          <w:szCs w:val="28"/>
        </w:rPr>
        <w:t xml:space="preserve"> </w:t>
      </w:r>
      <w:r w:rsidR="001B07C6" w:rsidRPr="00BA3794">
        <w:rPr>
          <w:rFonts w:ascii="Times New Roman" w:hAnsi="Times New Roman" w:cs="Times New Roman"/>
          <w:sz w:val="28"/>
          <w:szCs w:val="28"/>
        </w:rPr>
        <w:t xml:space="preserve"> в районной газете «Советский Север» или на официальном сайте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1B07C6" w:rsidRPr="00BA3794"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 </w:t>
      </w:r>
      <w:r w:rsidR="00C0572A" w:rsidRPr="00BA3794">
        <w:rPr>
          <w:rFonts w:ascii="Times New Roman" w:hAnsi="Times New Roman" w:cs="Times New Roman"/>
          <w:sz w:val="28"/>
          <w:szCs w:val="28"/>
        </w:rPr>
        <w:t>https://</w:t>
      </w:r>
      <w:hyperlink r:id="rId22" w:tgtFrame="_blank" w:history="1">
        <w:r w:rsidR="00C0572A" w:rsidRPr="00C0572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selochumikan.ru</w:t>
        </w:r>
      </w:hyperlink>
      <w:r w:rsidR="00C0572A" w:rsidRPr="00BA3794">
        <w:rPr>
          <w:rFonts w:ascii="Times New Roman" w:hAnsi="Times New Roman" w:cs="Times New Roman"/>
          <w:sz w:val="28"/>
          <w:szCs w:val="28"/>
        </w:rPr>
        <w:t xml:space="preserve">/ </w:t>
      </w:r>
      <w:r w:rsidR="001B07C6" w:rsidRPr="00BA379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 xml:space="preserve">7.4. Граждане имеют право обращаться в администрацию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BA3794">
        <w:rPr>
          <w:rFonts w:ascii="Times New Roman" w:hAnsi="Times New Roman" w:cs="Times New Roman"/>
          <w:sz w:val="28"/>
          <w:szCs w:val="28"/>
        </w:rPr>
        <w:t>и к должностным лицам администрации, которые обязаны в установленный законом срок дать письменный ответ по существу обращения.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7.5. Администрация</w:t>
      </w:r>
      <w:r w:rsidR="002F6C78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514DF4" w:rsidRPr="00BA3794">
        <w:rPr>
          <w:rFonts w:ascii="Times New Roman" w:hAnsi="Times New Roman" w:cs="Times New Roman"/>
          <w:sz w:val="28"/>
          <w:szCs w:val="28"/>
        </w:rPr>
        <w:t>обеспечивает</w:t>
      </w:r>
      <w:r w:rsidRPr="00BA3794">
        <w:rPr>
          <w:rFonts w:ascii="Times New Roman" w:hAnsi="Times New Roman" w:cs="Times New Roman"/>
          <w:sz w:val="28"/>
          <w:szCs w:val="28"/>
        </w:rPr>
        <w:t xml:space="preserve"> реализацию права граждан на ознакомление с документами и материалами, непосредственно затрагивающими их права и свободы.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55" w:rsidRDefault="006F1CF4" w:rsidP="00CF40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794">
        <w:rPr>
          <w:rFonts w:ascii="Times New Roman" w:hAnsi="Times New Roman" w:cs="Times New Roman"/>
          <w:sz w:val="28"/>
          <w:szCs w:val="28"/>
        </w:rPr>
        <w:t>8. Взаимодействие администрации</w:t>
      </w:r>
      <w:r w:rsidR="002F6C78" w:rsidRPr="00BA3794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F40C3" w:rsidRDefault="00C0572A" w:rsidP="00CF40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Чумикан» </w:t>
      </w:r>
      <w:r w:rsidR="006F1CF4" w:rsidRPr="00BA3794">
        <w:rPr>
          <w:rFonts w:ascii="Times New Roman" w:hAnsi="Times New Roman" w:cs="Times New Roman"/>
          <w:sz w:val="28"/>
          <w:szCs w:val="28"/>
        </w:rPr>
        <w:t>с Со</w:t>
      </w:r>
      <w:r w:rsidR="00F84464">
        <w:rPr>
          <w:rFonts w:ascii="Times New Roman" w:hAnsi="Times New Roman" w:cs="Times New Roman"/>
          <w:sz w:val="28"/>
          <w:szCs w:val="28"/>
        </w:rPr>
        <w:t>ветом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F1CF4" w:rsidRPr="00BA3794" w:rsidRDefault="00C0572A" w:rsidP="00CF40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Чумикан» </w:t>
      </w:r>
      <w:r w:rsidR="006F1CF4" w:rsidRPr="00BA3794">
        <w:rPr>
          <w:rFonts w:ascii="Times New Roman" w:hAnsi="Times New Roman" w:cs="Times New Roman"/>
          <w:sz w:val="28"/>
          <w:szCs w:val="28"/>
        </w:rPr>
        <w:t>и</w:t>
      </w:r>
      <w:r w:rsidR="00AB03D2">
        <w:rPr>
          <w:rFonts w:ascii="Times New Roman" w:hAnsi="Times New Roman" w:cs="Times New Roman"/>
          <w:sz w:val="28"/>
          <w:szCs w:val="28"/>
        </w:rPr>
        <w:t xml:space="preserve"> </w:t>
      </w:r>
      <w:r w:rsidR="006F1CF4" w:rsidRPr="00BA3794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</w:p>
    <w:p w:rsidR="006F1CF4" w:rsidRPr="00BA3794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9A9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 xml:space="preserve">8.1. Взаимодействие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AB4EC5">
        <w:rPr>
          <w:rFonts w:ascii="Times New Roman" w:hAnsi="Times New Roman" w:cs="Times New Roman"/>
          <w:sz w:val="28"/>
          <w:szCs w:val="28"/>
        </w:rPr>
        <w:t>с Со</w:t>
      </w:r>
      <w:r w:rsidR="00F84464">
        <w:rPr>
          <w:rFonts w:ascii="Times New Roman" w:hAnsi="Times New Roman" w:cs="Times New Roman"/>
          <w:sz w:val="28"/>
          <w:szCs w:val="28"/>
        </w:rPr>
        <w:t>ветом</w:t>
      </w:r>
      <w:r w:rsidRPr="00AB4EC5">
        <w:rPr>
          <w:rFonts w:ascii="Times New Roman" w:hAnsi="Times New Roman" w:cs="Times New Roman"/>
          <w:sz w:val="28"/>
          <w:szCs w:val="28"/>
        </w:rPr>
        <w:t xml:space="preserve"> депутатов осуществляется в соответствии с федеральным и краевым законодательством, </w:t>
      </w:r>
      <w:hyperlink r:id="rId23" w:history="1">
        <w:r w:rsidRPr="00AB4E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B03D2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AB03D2" w:rsidRPr="00AB4EC5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2F6C78" w:rsidRPr="00AB4EC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B4E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68D1" w:rsidRPr="00AB4EC5">
        <w:rPr>
          <w:rFonts w:ascii="Times New Roman" w:hAnsi="Times New Roman" w:cs="Times New Roman"/>
          <w:sz w:val="28"/>
          <w:szCs w:val="28"/>
        </w:rPr>
        <w:t xml:space="preserve">, </w:t>
      </w:r>
      <w:r w:rsidR="009779A9" w:rsidRPr="00AB4EC5">
        <w:rPr>
          <w:rFonts w:ascii="Times New Roman" w:hAnsi="Times New Roman" w:cs="Times New Roman"/>
          <w:sz w:val="28"/>
          <w:szCs w:val="28"/>
        </w:rPr>
        <w:t xml:space="preserve">регламентами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9779A9" w:rsidRPr="00AB4EC5">
        <w:rPr>
          <w:rFonts w:ascii="Times New Roman" w:hAnsi="Times New Roman" w:cs="Times New Roman"/>
          <w:sz w:val="28"/>
          <w:szCs w:val="28"/>
        </w:rPr>
        <w:t xml:space="preserve"> и</w:t>
      </w:r>
      <w:r w:rsidR="00AB03D2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B768D1" w:rsidRPr="00AB4EC5">
        <w:rPr>
          <w:rFonts w:ascii="Times New Roman" w:hAnsi="Times New Roman" w:cs="Times New Roman"/>
          <w:sz w:val="28"/>
          <w:szCs w:val="28"/>
        </w:rPr>
        <w:t>Со</w:t>
      </w:r>
      <w:r w:rsidR="0002281D">
        <w:rPr>
          <w:rFonts w:ascii="Times New Roman" w:hAnsi="Times New Roman" w:cs="Times New Roman"/>
          <w:sz w:val="28"/>
          <w:szCs w:val="28"/>
        </w:rPr>
        <w:t>вета</w:t>
      </w:r>
      <w:r w:rsidRPr="00AB4EC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0572A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="009779A9" w:rsidRPr="00AB4EC5">
        <w:rPr>
          <w:rFonts w:ascii="Times New Roman" w:hAnsi="Times New Roman" w:cs="Times New Roman"/>
          <w:sz w:val="28"/>
          <w:szCs w:val="28"/>
        </w:rPr>
        <w:t>,</w:t>
      </w:r>
      <w:r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9779A9" w:rsidRPr="00AB4EC5">
        <w:rPr>
          <w:rFonts w:ascii="Times New Roman" w:hAnsi="Times New Roman" w:cs="Times New Roman"/>
          <w:sz w:val="28"/>
          <w:szCs w:val="28"/>
        </w:rPr>
        <w:t xml:space="preserve"> иными правовыми актами Со</w:t>
      </w:r>
      <w:r w:rsidR="0002281D">
        <w:rPr>
          <w:rFonts w:ascii="Times New Roman" w:hAnsi="Times New Roman" w:cs="Times New Roman"/>
          <w:sz w:val="28"/>
          <w:szCs w:val="28"/>
        </w:rPr>
        <w:t>вета</w:t>
      </w:r>
      <w:r w:rsidR="009779A9" w:rsidRPr="00AB4EC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0572A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</w:t>
      </w:r>
      <w:r w:rsidR="009779A9" w:rsidRPr="00AB4EC5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9779A9" w:rsidRPr="00AB4EC5">
        <w:rPr>
          <w:rFonts w:ascii="Times New Roman" w:hAnsi="Times New Roman" w:cs="Times New Roman"/>
          <w:sz w:val="28"/>
          <w:szCs w:val="28"/>
        </w:rPr>
        <w:t>.</w:t>
      </w: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 xml:space="preserve">8.2. Муниципальные служащие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AB4EC5">
        <w:rPr>
          <w:rFonts w:ascii="Times New Roman" w:hAnsi="Times New Roman" w:cs="Times New Roman"/>
          <w:sz w:val="28"/>
          <w:szCs w:val="28"/>
        </w:rPr>
        <w:t>присутствуют на заседаниях Со</w:t>
      </w:r>
      <w:r w:rsidR="0002281D">
        <w:rPr>
          <w:rFonts w:ascii="Times New Roman" w:hAnsi="Times New Roman" w:cs="Times New Roman"/>
          <w:sz w:val="28"/>
          <w:szCs w:val="28"/>
        </w:rPr>
        <w:t>вета</w:t>
      </w:r>
      <w:r w:rsidRPr="00AB4EC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0572A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Pr="00AB4EC5">
        <w:rPr>
          <w:rFonts w:ascii="Times New Roman" w:hAnsi="Times New Roman" w:cs="Times New Roman"/>
          <w:sz w:val="28"/>
          <w:szCs w:val="28"/>
        </w:rPr>
        <w:t>, участвуют в работе постоянных, временных и согласительных комиссий и рабочих групп Со</w:t>
      </w:r>
      <w:r w:rsidR="0002281D">
        <w:rPr>
          <w:rFonts w:ascii="Times New Roman" w:hAnsi="Times New Roman" w:cs="Times New Roman"/>
          <w:sz w:val="28"/>
          <w:szCs w:val="28"/>
        </w:rPr>
        <w:t>вета</w:t>
      </w:r>
      <w:r w:rsidRPr="00AB4EC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0572A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Pr="00AB4EC5">
        <w:rPr>
          <w:rFonts w:ascii="Times New Roman" w:hAnsi="Times New Roman" w:cs="Times New Roman"/>
          <w:sz w:val="28"/>
          <w:szCs w:val="28"/>
        </w:rPr>
        <w:t>, представляя проекты решений, по которым они являются авторами (разработчиками).</w:t>
      </w: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8.3. Взаимоотношения администрации</w:t>
      </w:r>
      <w:r w:rsidR="00514DF4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AB4EC5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регулируются федеральным и краевым законодательством, правовыми актами </w:t>
      </w:r>
      <w:r w:rsidR="00514DF4" w:rsidRPr="00AB4E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514DF4" w:rsidRPr="00AB4EC5">
        <w:rPr>
          <w:rFonts w:ascii="Times New Roman" w:hAnsi="Times New Roman" w:cs="Times New Roman"/>
          <w:sz w:val="28"/>
          <w:szCs w:val="28"/>
        </w:rPr>
        <w:t>.</w:t>
      </w: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Взаимоотношения администрации</w:t>
      </w:r>
      <w:r w:rsidR="002F6C78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C0572A">
        <w:rPr>
          <w:rFonts w:ascii="Times New Roman" w:hAnsi="Times New Roman" w:cs="Times New Roman"/>
          <w:sz w:val="28"/>
          <w:szCs w:val="28"/>
        </w:rPr>
        <w:lastRenderedPageBreak/>
        <w:t xml:space="preserve">Чумикан» </w:t>
      </w:r>
      <w:r w:rsidRPr="00AB4EC5">
        <w:rPr>
          <w:rFonts w:ascii="Times New Roman" w:hAnsi="Times New Roman" w:cs="Times New Roman"/>
          <w:sz w:val="28"/>
          <w:szCs w:val="28"/>
        </w:rPr>
        <w:t>с органами государственной власти, не урегулированные на законодательном уровне, осуществляются на основании заключаемых между ними договоров и соглашений.</w:t>
      </w: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455" w:rsidRDefault="00A60508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9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. Обеспечение деятельности администрации </w:t>
      </w:r>
    </w:p>
    <w:p w:rsidR="006F1CF4" w:rsidRDefault="00C0572A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C0572A" w:rsidRPr="00AB4EC5" w:rsidRDefault="00C0572A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5385" w:rsidRPr="00AB4EC5" w:rsidRDefault="00A60508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9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.1. </w:t>
      </w:r>
      <w:r w:rsidR="00A75385" w:rsidRPr="00AB4EC5">
        <w:rPr>
          <w:rFonts w:ascii="Times New Roman" w:hAnsi="Times New Roman" w:cs="Times New Roman"/>
          <w:sz w:val="28"/>
          <w:szCs w:val="28"/>
        </w:rPr>
        <w:t xml:space="preserve">Финансирование расходов на содержание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A75385" w:rsidRPr="00AB4EC5">
        <w:rPr>
          <w:rFonts w:ascii="Times New Roman" w:hAnsi="Times New Roman" w:cs="Times New Roman"/>
          <w:sz w:val="28"/>
          <w:szCs w:val="28"/>
        </w:rPr>
        <w:t xml:space="preserve">, в том числе отраслевых (функциональных) органов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3B4E21">
        <w:rPr>
          <w:rFonts w:ascii="Times New Roman" w:hAnsi="Times New Roman" w:cs="Times New Roman"/>
          <w:sz w:val="28"/>
          <w:szCs w:val="28"/>
        </w:rPr>
        <w:t xml:space="preserve">с правами юридического лица </w:t>
      </w:r>
      <w:r w:rsidR="00A75385" w:rsidRPr="00AB4EC5">
        <w:rPr>
          <w:rFonts w:ascii="Times New Roman" w:hAnsi="Times New Roman" w:cs="Times New Roman"/>
          <w:sz w:val="28"/>
          <w:szCs w:val="28"/>
        </w:rPr>
        <w:t>осуществляется за счет средств бюдж</w:t>
      </w:r>
      <w:r w:rsidR="003B4E21">
        <w:rPr>
          <w:rFonts w:ascii="Times New Roman" w:hAnsi="Times New Roman" w:cs="Times New Roman"/>
          <w:sz w:val="28"/>
          <w:szCs w:val="28"/>
        </w:rPr>
        <w:t xml:space="preserve">ета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="003B4E21">
        <w:rPr>
          <w:rFonts w:ascii="Times New Roman" w:hAnsi="Times New Roman" w:cs="Times New Roman"/>
          <w:sz w:val="28"/>
          <w:szCs w:val="28"/>
        </w:rPr>
        <w:t xml:space="preserve">. </w:t>
      </w:r>
      <w:r w:rsidR="00A75385" w:rsidRPr="00AB4EC5">
        <w:rPr>
          <w:rFonts w:ascii="Times New Roman" w:hAnsi="Times New Roman" w:cs="Times New Roman"/>
          <w:sz w:val="28"/>
          <w:szCs w:val="28"/>
        </w:rPr>
        <w:t xml:space="preserve">Расходование бюджетных средств осуществляется администрацией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A75385" w:rsidRPr="00AB4EC5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и принимаемыми в соответствии с ним муниципальными правовыми актами</w:t>
      </w:r>
      <w:r w:rsidR="00C0572A">
        <w:rPr>
          <w:rFonts w:ascii="Times New Roman" w:hAnsi="Times New Roman" w:cs="Times New Roman"/>
          <w:sz w:val="28"/>
          <w:szCs w:val="28"/>
        </w:rPr>
        <w:t>.</w:t>
      </w:r>
    </w:p>
    <w:p w:rsidR="006F1CF4" w:rsidRPr="00AB4EC5" w:rsidRDefault="00A60508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9</w:t>
      </w:r>
      <w:r w:rsidR="003B4E21">
        <w:rPr>
          <w:rFonts w:ascii="Times New Roman" w:hAnsi="Times New Roman" w:cs="Times New Roman"/>
          <w:sz w:val="28"/>
          <w:szCs w:val="28"/>
        </w:rPr>
        <w:t xml:space="preserve">.2. </w:t>
      </w:r>
      <w:r w:rsidR="006F1CF4" w:rsidRPr="00AB4EC5">
        <w:rPr>
          <w:rFonts w:ascii="Times New Roman" w:hAnsi="Times New Roman" w:cs="Times New Roman"/>
          <w:sz w:val="28"/>
          <w:szCs w:val="28"/>
        </w:rPr>
        <w:t>Организационное, ка</w:t>
      </w:r>
      <w:r w:rsidR="003B4E21">
        <w:rPr>
          <w:rFonts w:ascii="Times New Roman" w:hAnsi="Times New Roman" w:cs="Times New Roman"/>
          <w:sz w:val="28"/>
          <w:szCs w:val="28"/>
        </w:rPr>
        <w:t xml:space="preserve">дровое, информационно-правовое, 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документационное и иное обеспечение осуществляется администрацией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6F1CF4" w:rsidRPr="00AB4EC5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6F1CF4" w:rsidRPr="00AB4EC5" w:rsidRDefault="00A60508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9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.3. Администрация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BA3794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6F1CF4" w:rsidRPr="00AB4EC5">
        <w:rPr>
          <w:rFonts w:ascii="Times New Roman" w:hAnsi="Times New Roman" w:cs="Times New Roman"/>
          <w:sz w:val="28"/>
          <w:szCs w:val="28"/>
        </w:rPr>
        <w:t>обеспечивает выполнение своих денежных обязательств в пределах лимитов бюджетных обязательств.</w:t>
      </w:r>
    </w:p>
    <w:p w:rsidR="00DC11F6" w:rsidRPr="00AB4EC5" w:rsidRDefault="00DC11F6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0455" w:rsidRDefault="00A60508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10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. Ответственность администрации </w:t>
      </w:r>
    </w:p>
    <w:p w:rsidR="006F1CF4" w:rsidRPr="00AB4EC5" w:rsidRDefault="00C0572A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CF4" w:rsidRPr="00AB4EC5" w:rsidRDefault="006F1CF4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Администрация</w:t>
      </w:r>
      <w:r w:rsidR="00AE66C4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AB4EC5">
        <w:rPr>
          <w:rFonts w:ascii="Times New Roman" w:hAnsi="Times New Roman" w:cs="Times New Roman"/>
          <w:sz w:val="28"/>
          <w:szCs w:val="28"/>
        </w:rPr>
        <w:t xml:space="preserve">, ее должностные лица несут ответственность за неисполнение или ненадлежащее исполнение возложенных полномочий в соответствии с федеральными законами Российской Федерации, законами Хабаровского края, </w:t>
      </w:r>
      <w:hyperlink r:id="rId24" w:history="1">
        <w:r w:rsidRPr="00AB4E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924FE4" w:rsidRPr="00AB4EC5"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Pr="00AB4EC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75385" w:rsidRPr="00AB4EC5" w:rsidRDefault="00A75385" w:rsidP="003B4E2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0455" w:rsidRDefault="00A60508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11</w:t>
      </w:r>
      <w:r w:rsidR="006F1CF4" w:rsidRPr="00AB4EC5">
        <w:rPr>
          <w:rFonts w:ascii="Times New Roman" w:hAnsi="Times New Roman" w:cs="Times New Roman"/>
          <w:sz w:val="28"/>
          <w:szCs w:val="28"/>
        </w:rPr>
        <w:t>. Ликвидация администрации</w:t>
      </w:r>
      <w:r w:rsidR="00AB03D2" w:rsidRPr="00AB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F4" w:rsidRDefault="00C0572A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</w:p>
    <w:p w:rsidR="00C0572A" w:rsidRPr="00AB4EC5" w:rsidRDefault="00C0572A" w:rsidP="00C057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1CF4" w:rsidRPr="00AB4EC5" w:rsidRDefault="00A60508" w:rsidP="003B4E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11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.1. </w:t>
      </w:r>
      <w:r w:rsidR="003B4E21">
        <w:rPr>
          <w:rFonts w:ascii="Times New Roman" w:hAnsi="Times New Roman" w:cs="Times New Roman"/>
          <w:sz w:val="28"/>
          <w:szCs w:val="28"/>
        </w:rPr>
        <w:t xml:space="preserve"> </w:t>
      </w:r>
      <w:r w:rsidR="006F1CF4" w:rsidRPr="00AB4EC5">
        <w:rPr>
          <w:rFonts w:ascii="Times New Roman" w:hAnsi="Times New Roman" w:cs="Times New Roman"/>
          <w:sz w:val="28"/>
          <w:szCs w:val="28"/>
        </w:rPr>
        <w:t>Администрация</w:t>
      </w:r>
      <w:r w:rsidR="00AE66C4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 прекращает свою деятельность в порядке, установленном действующим законодательством Российской Федерации, </w:t>
      </w:r>
      <w:hyperlink r:id="rId25" w:history="1">
        <w:r w:rsidR="006F1CF4" w:rsidRPr="00AB4E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92A5A" w:rsidRPr="00AB4EC5">
        <w:rPr>
          <w:rFonts w:ascii="Times New Roman" w:hAnsi="Times New Roman" w:cs="Times New Roman"/>
          <w:sz w:val="28"/>
          <w:szCs w:val="28"/>
        </w:rPr>
        <w:t xml:space="preserve">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892A5A" w:rsidRPr="00AB4EC5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AE66C4" w:rsidRPr="00AB4EC5">
        <w:t xml:space="preserve"> </w:t>
      </w:r>
      <w:r w:rsidR="006F1CF4" w:rsidRPr="00AB4EC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1526E" w:rsidRDefault="00A60508" w:rsidP="003B4E21">
      <w:pPr>
        <w:pStyle w:val="ConsPlusNormal"/>
        <w:tabs>
          <w:tab w:val="left" w:pos="426"/>
          <w:tab w:val="left" w:pos="851"/>
          <w:tab w:val="left" w:pos="993"/>
          <w:tab w:val="left" w:pos="1134"/>
          <w:tab w:val="left" w:pos="1276"/>
          <w:tab w:val="left" w:pos="1985"/>
          <w:tab w:val="left" w:pos="63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EC5">
        <w:rPr>
          <w:rFonts w:ascii="Times New Roman" w:hAnsi="Times New Roman" w:cs="Times New Roman"/>
          <w:sz w:val="28"/>
          <w:szCs w:val="28"/>
        </w:rPr>
        <w:t>11</w:t>
      </w:r>
      <w:r w:rsidR="003B4E21">
        <w:rPr>
          <w:rFonts w:ascii="Times New Roman" w:hAnsi="Times New Roman" w:cs="Times New Roman"/>
          <w:sz w:val="28"/>
          <w:szCs w:val="28"/>
        </w:rPr>
        <w:t xml:space="preserve">.2. </w:t>
      </w:r>
      <w:r w:rsidR="006F1CF4" w:rsidRPr="00AB4EC5">
        <w:rPr>
          <w:rFonts w:ascii="Times New Roman" w:hAnsi="Times New Roman" w:cs="Times New Roman"/>
          <w:sz w:val="28"/>
          <w:szCs w:val="28"/>
        </w:rPr>
        <w:t xml:space="preserve">При ликвидации </w:t>
      </w:r>
      <w:r w:rsidR="003B4E21">
        <w:rPr>
          <w:rFonts w:ascii="Times New Roman" w:hAnsi="Times New Roman" w:cs="Times New Roman"/>
          <w:sz w:val="28"/>
          <w:szCs w:val="28"/>
        </w:rPr>
        <w:t xml:space="preserve">или реорганизации администрации </w:t>
      </w:r>
      <w:r w:rsidR="00C0572A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6F1CF4" w:rsidRPr="00AB4EC5">
        <w:rPr>
          <w:rFonts w:ascii="Times New Roman" w:hAnsi="Times New Roman" w:cs="Times New Roman"/>
          <w:sz w:val="28"/>
          <w:szCs w:val="28"/>
        </w:rPr>
        <w:t>за работниками сохраняются права и льготы,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9B1B23">
        <w:rPr>
          <w:rFonts w:ascii="Times New Roman" w:hAnsi="Times New Roman" w:cs="Times New Roman"/>
          <w:sz w:val="28"/>
          <w:szCs w:val="28"/>
        </w:rPr>
        <w:t>е</w:t>
      </w:r>
      <w:r w:rsidR="006F1CF4" w:rsidRPr="00BA379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</w:t>
      </w:r>
    </w:p>
    <w:p w:rsidR="0081526E" w:rsidRPr="0081526E" w:rsidRDefault="0081526E" w:rsidP="003B4E21">
      <w:pPr>
        <w:ind w:firstLine="709"/>
        <w:rPr>
          <w:lang w:eastAsia="ru-RU"/>
        </w:rPr>
      </w:pPr>
    </w:p>
    <w:sectPr w:rsidR="0081526E" w:rsidRPr="0081526E" w:rsidSect="009909D9">
      <w:head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B7" w:rsidRDefault="00F627B7" w:rsidP="0002530D">
      <w:pPr>
        <w:spacing w:after="0" w:line="240" w:lineRule="auto"/>
      </w:pPr>
      <w:r>
        <w:separator/>
      </w:r>
    </w:p>
  </w:endnote>
  <w:endnote w:type="continuationSeparator" w:id="1">
    <w:p w:rsidR="00F627B7" w:rsidRDefault="00F627B7" w:rsidP="0002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B7" w:rsidRDefault="00F627B7" w:rsidP="0002530D">
      <w:pPr>
        <w:spacing w:after="0" w:line="240" w:lineRule="auto"/>
      </w:pPr>
      <w:r>
        <w:separator/>
      </w:r>
    </w:p>
  </w:footnote>
  <w:footnote w:type="continuationSeparator" w:id="1">
    <w:p w:rsidR="00F627B7" w:rsidRDefault="00F627B7" w:rsidP="0002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255"/>
      <w:docPartObj>
        <w:docPartGallery w:val="Page Numbers (Top of Page)"/>
        <w:docPartUnique/>
      </w:docPartObj>
    </w:sdtPr>
    <w:sdtContent>
      <w:p w:rsidR="0083784A" w:rsidRDefault="00047500">
        <w:pPr>
          <w:pStyle w:val="a6"/>
          <w:jc w:val="center"/>
        </w:pPr>
        <w:fldSimple w:instr=" PAGE   \* MERGEFORMAT ">
          <w:r w:rsidR="009909D9">
            <w:rPr>
              <w:noProof/>
            </w:rPr>
            <w:t>2</w:t>
          </w:r>
        </w:fldSimple>
      </w:p>
    </w:sdtContent>
  </w:sdt>
  <w:p w:rsidR="0083784A" w:rsidRDefault="008378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CF4"/>
    <w:rsid w:val="00003BA5"/>
    <w:rsid w:val="000153F5"/>
    <w:rsid w:val="00015E13"/>
    <w:rsid w:val="0002281D"/>
    <w:rsid w:val="0002304A"/>
    <w:rsid w:val="0002530D"/>
    <w:rsid w:val="000262D1"/>
    <w:rsid w:val="000400E1"/>
    <w:rsid w:val="00047500"/>
    <w:rsid w:val="00087D47"/>
    <w:rsid w:val="000B35C3"/>
    <w:rsid w:val="000B6750"/>
    <w:rsid w:val="000D2E66"/>
    <w:rsid w:val="000D3FAC"/>
    <w:rsid w:val="000D660F"/>
    <w:rsid w:val="000F24B5"/>
    <w:rsid w:val="000F60D8"/>
    <w:rsid w:val="001132C7"/>
    <w:rsid w:val="00113513"/>
    <w:rsid w:val="0013097C"/>
    <w:rsid w:val="00163299"/>
    <w:rsid w:val="0018545D"/>
    <w:rsid w:val="001921C7"/>
    <w:rsid w:val="001A0007"/>
    <w:rsid w:val="001A05E3"/>
    <w:rsid w:val="001A4B99"/>
    <w:rsid w:val="001B07C6"/>
    <w:rsid w:val="001D3526"/>
    <w:rsid w:val="001D57F7"/>
    <w:rsid w:val="001E1375"/>
    <w:rsid w:val="001F347F"/>
    <w:rsid w:val="00217528"/>
    <w:rsid w:val="0022521B"/>
    <w:rsid w:val="00230680"/>
    <w:rsid w:val="00242C1D"/>
    <w:rsid w:val="00245213"/>
    <w:rsid w:val="002812E3"/>
    <w:rsid w:val="002A644A"/>
    <w:rsid w:val="002F290C"/>
    <w:rsid w:val="002F2B6E"/>
    <w:rsid w:val="002F6C78"/>
    <w:rsid w:val="00313D3D"/>
    <w:rsid w:val="0033444E"/>
    <w:rsid w:val="00343A3A"/>
    <w:rsid w:val="003A2968"/>
    <w:rsid w:val="003B4E21"/>
    <w:rsid w:val="003C136C"/>
    <w:rsid w:val="003C184A"/>
    <w:rsid w:val="003D5AA4"/>
    <w:rsid w:val="003F5348"/>
    <w:rsid w:val="00415073"/>
    <w:rsid w:val="004F7EC6"/>
    <w:rsid w:val="00505414"/>
    <w:rsid w:val="00514DF4"/>
    <w:rsid w:val="005259EB"/>
    <w:rsid w:val="00537D89"/>
    <w:rsid w:val="00555CD6"/>
    <w:rsid w:val="00564B54"/>
    <w:rsid w:val="005E3609"/>
    <w:rsid w:val="00631099"/>
    <w:rsid w:val="00637C28"/>
    <w:rsid w:val="00651A39"/>
    <w:rsid w:val="006759FB"/>
    <w:rsid w:val="00696E17"/>
    <w:rsid w:val="00697A6B"/>
    <w:rsid w:val="006A0364"/>
    <w:rsid w:val="006B03DF"/>
    <w:rsid w:val="006F1CF4"/>
    <w:rsid w:val="006F4577"/>
    <w:rsid w:val="006F4F13"/>
    <w:rsid w:val="00702E28"/>
    <w:rsid w:val="00720455"/>
    <w:rsid w:val="00761654"/>
    <w:rsid w:val="007808B1"/>
    <w:rsid w:val="00795253"/>
    <w:rsid w:val="007A150F"/>
    <w:rsid w:val="007C0D73"/>
    <w:rsid w:val="007C3570"/>
    <w:rsid w:val="007E356B"/>
    <w:rsid w:val="0081526E"/>
    <w:rsid w:val="008175E0"/>
    <w:rsid w:val="00825EDC"/>
    <w:rsid w:val="0083784A"/>
    <w:rsid w:val="00841E16"/>
    <w:rsid w:val="00867D43"/>
    <w:rsid w:val="00892A5A"/>
    <w:rsid w:val="008968F6"/>
    <w:rsid w:val="008C2F16"/>
    <w:rsid w:val="008D04CC"/>
    <w:rsid w:val="008D2EC4"/>
    <w:rsid w:val="008D62E0"/>
    <w:rsid w:val="008E7593"/>
    <w:rsid w:val="00924FE4"/>
    <w:rsid w:val="00936E54"/>
    <w:rsid w:val="00944EC2"/>
    <w:rsid w:val="00955FD0"/>
    <w:rsid w:val="0097503A"/>
    <w:rsid w:val="009779A9"/>
    <w:rsid w:val="009909D9"/>
    <w:rsid w:val="00995EC7"/>
    <w:rsid w:val="009B1B23"/>
    <w:rsid w:val="009B3308"/>
    <w:rsid w:val="009B4BBD"/>
    <w:rsid w:val="009B61BF"/>
    <w:rsid w:val="009C233A"/>
    <w:rsid w:val="009C61CF"/>
    <w:rsid w:val="009D7DBF"/>
    <w:rsid w:val="00A0205E"/>
    <w:rsid w:val="00A050C8"/>
    <w:rsid w:val="00A15F92"/>
    <w:rsid w:val="00A1771C"/>
    <w:rsid w:val="00A23473"/>
    <w:rsid w:val="00A361B9"/>
    <w:rsid w:val="00A60508"/>
    <w:rsid w:val="00A648F2"/>
    <w:rsid w:val="00A75385"/>
    <w:rsid w:val="00A77589"/>
    <w:rsid w:val="00A964E9"/>
    <w:rsid w:val="00AA11EA"/>
    <w:rsid w:val="00AB03D2"/>
    <w:rsid w:val="00AB4EC5"/>
    <w:rsid w:val="00AC61E7"/>
    <w:rsid w:val="00AE50BF"/>
    <w:rsid w:val="00AE66C4"/>
    <w:rsid w:val="00AF27BE"/>
    <w:rsid w:val="00AF46F5"/>
    <w:rsid w:val="00B103C9"/>
    <w:rsid w:val="00B128E0"/>
    <w:rsid w:val="00B1675C"/>
    <w:rsid w:val="00B6038D"/>
    <w:rsid w:val="00B63FFA"/>
    <w:rsid w:val="00B768D1"/>
    <w:rsid w:val="00B8559F"/>
    <w:rsid w:val="00B87CD6"/>
    <w:rsid w:val="00B929F0"/>
    <w:rsid w:val="00B93211"/>
    <w:rsid w:val="00B97908"/>
    <w:rsid w:val="00BA3794"/>
    <w:rsid w:val="00BC0324"/>
    <w:rsid w:val="00BE605F"/>
    <w:rsid w:val="00C04AAA"/>
    <w:rsid w:val="00C0572A"/>
    <w:rsid w:val="00C24AE9"/>
    <w:rsid w:val="00C4002E"/>
    <w:rsid w:val="00C56FF9"/>
    <w:rsid w:val="00C63D65"/>
    <w:rsid w:val="00C740E7"/>
    <w:rsid w:val="00C82725"/>
    <w:rsid w:val="00CA5C1C"/>
    <w:rsid w:val="00CE7585"/>
    <w:rsid w:val="00CF0ED8"/>
    <w:rsid w:val="00CF40C3"/>
    <w:rsid w:val="00D12572"/>
    <w:rsid w:val="00D30A3A"/>
    <w:rsid w:val="00D54CB7"/>
    <w:rsid w:val="00D57D2C"/>
    <w:rsid w:val="00D6550F"/>
    <w:rsid w:val="00D71200"/>
    <w:rsid w:val="00D96985"/>
    <w:rsid w:val="00DA5DA8"/>
    <w:rsid w:val="00DB78C7"/>
    <w:rsid w:val="00DC11F6"/>
    <w:rsid w:val="00DE115E"/>
    <w:rsid w:val="00DE19B0"/>
    <w:rsid w:val="00E13839"/>
    <w:rsid w:val="00E164DE"/>
    <w:rsid w:val="00E26FD8"/>
    <w:rsid w:val="00E4614A"/>
    <w:rsid w:val="00E60E4F"/>
    <w:rsid w:val="00EF3D90"/>
    <w:rsid w:val="00EF4B21"/>
    <w:rsid w:val="00F02FA4"/>
    <w:rsid w:val="00F03A63"/>
    <w:rsid w:val="00F22CDD"/>
    <w:rsid w:val="00F37735"/>
    <w:rsid w:val="00F37BFE"/>
    <w:rsid w:val="00F54777"/>
    <w:rsid w:val="00F627B7"/>
    <w:rsid w:val="00F64E98"/>
    <w:rsid w:val="00F84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9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7D4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30D"/>
  </w:style>
  <w:style w:type="paragraph" w:styleId="a8">
    <w:name w:val="footer"/>
    <w:basedOn w:val="a"/>
    <w:link w:val="a9"/>
    <w:uiPriority w:val="99"/>
    <w:semiHidden/>
    <w:unhideWhenUsed/>
    <w:rsid w:val="0002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530D"/>
  </w:style>
  <w:style w:type="paragraph" w:styleId="aa">
    <w:name w:val="Normal (Web)"/>
    <w:basedOn w:val="a"/>
    <w:uiPriority w:val="99"/>
    <w:unhideWhenUsed/>
    <w:rsid w:val="0052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59EB"/>
    <w:rPr>
      <w:b/>
      <w:bCs/>
    </w:rPr>
  </w:style>
  <w:style w:type="paragraph" w:styleId="ac">
    <w:name w:val="List Paragraph"/>
    <w:basedOn w:val="a"/>
    <w:uiPriority w:val="34"/>
    <w:qFormat/>
    <w:rsid w:val="00B63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660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0B25167B845CE2BB7900189CDA3A5CB05EC60C84A3BBEE26B45DA7FA594547625150803E5C21AC1734115c053G" TargetMode="External"/><Relationship Id="rId13" Type="http://schemas.openxmlformats.org/officeDocument/2006/relationships/hyperlink" Target="consultantplus://offline/ref=1A140953F55932134AD7893E97E19DA90432026F0FFC35BC285D9C1E6932360C9Ez4e6B" TargetMode="External"/><Relationship Id="rId18" Type="http://schemas.openxmlformats.org/officeDocument/2006/relationships/hyperlink" Target="consultantplus://offline/ref=1A140953F55932134AD7893E97E19DA90432026F0FFC35BC285D9C1E6932360C9Ez4e6B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yandex.ru/clck/jsredir?bu=ao23&amp;from=yandex.ru%3Byandsearch%3Bweb%3B%3B&amp;text=&amp;etext=1975.yoIisCfO_4IrbgrIz0eZNof9F4-iha-LRS2C-xK24iQ3ANRV068eJ1MsGe9CKg6UJlifKyqOP8q-7JY4UG735Dt7LJIrqnAnPHr8Y0VLz8yXUjJAmmZ-_fD-1mA95D75UOUrwkbTuOcSya9AmbMPZOLYMoaL4QtDBeGpeGyy49o.581f6b6989b191dd61b730b9f3c4820ba3a92c55&amp;uuid=&amp;state=PEtFfuTeVD4jaxywoSUvtB2i7c0_vxGd2E9eR729KuIQGpPxcKWQSHSdfi63Is_-FTQakDLX4Cm898924SG_gw3_Ej3CZklP&amp;&amp;cst=AiuY0DBWFJ5eVd_Onia6xt1kkDiK9_R-OL-2u9k7m8t0H_e91YZJP1d746dyb2T00uTvqSZqP0G7C1ets1ELb11wCVTkZQLIGv4C9Ti6lREQv2hQEzV9hEOFOvcCwwsvwgArVOY0CcQGJvBSlEzSbceGShUf77Xl_NPqDArQK7_TJtp0e-VFsXmiX_Y3zjXVc3ZBh2iSirH-4ItjmsJGxSJLcZbrQynhJOKWLY8q1hHvJP__KEe_8X-LMrSnE2sdBjNnY2mwbaQw_Slfqmt4b2nH3LzdUTqjYzIMA0yC6l1GfNehjG7CL7uu7IuEF4WfHPmF4qXvBOVP70cL8ZWBtGr-XHf869LO5D-sg4Zs9Pej5GJCTIqEfIurBu_oToUECDbIVhz-Xpp0cAwEd2cAgbQBk7cMlv5Y4ymqPO3HJCAb3W-0ge0EhDns5kYJzY64vHr83_9gmkbsfXfzL4-KVQq_So6Q_Rrw4lKwdXaWQ9_hc4Xg6a9iVid18nPt_12Xy01vVNPLBTnKKjabg2xwuzOUm7mWKkOrmhJtj61pRT68NvcskotkBhjXb18XH38n9tC_Wrplkig5q4MVlOx2juxROHdmdbGgNFiBcomvjwyKQIDlPI4OH7NJcsFuFRREvVrp125RAINKUqpQuSZwQykRwLZw5-RqgGRyFU1x1iRRrKQFjGPxYOMGMxCnLAa9scEdsNnr46HoWpeEo1J2bOtFyxsn3_Xc&amp;data=UlNrNmk5WktYejR0eWJFYk1LdmtxaFJZSEd5TUdDNlRSaU5ZQ0tvUGVrS2tSQlFJQS1JUkpQR09hdHp6dkxpYUNiWFEzajVXV0d6bzhjYzJPSlZ6VlBUSFI2a2JsYV91RkpXSXM3aDNVQ28s&amp;sign=132ba00be4d6cc9807f5bfff1fdfaf1c&amp;keyno=0&amp;b64e=2&amp;ref=orjY4mGPRjk5boDnW0uvlpAgqs5Jg3quKLfGKhgcZzlXIvKC0liYrwGIS9vmgrgOzK6f0rasyRcwM8TdAg9fkZ_HJgIiS2GL3eAxuddmxu0PSGmm-xTXS6QbSSpERkT5hqkwOGybQetrxtIwTQBd0ELNxEcz7dzMoq3ugBrjrfxNXMXfvH3lamjBQ6z95Fcjz4TS5ZJiMm3pW6JBjpyEMSIfjEjs-s96_rrz0dq3PsHEOQG6RdaIWaWIBhZcqzr26EZdQLPfJ2uHHfrNmHDRziDWwA2ez8ZoBwS0MXJtxfAk8BKoXliVb4iV_vSUuSkl79-4PDFRiWfhIwjzYVioMK8Il_LhDUGiTbxUqZzPJZMFLGPuXQQ_ocbz6WFb0Mw59ajOlwawn6V8E57d-RERXQp8junzDL_6dLqCoJ1Ns34_-YYUaW6RMI9DB3ehFTje6YUbS85UQ4n5KylTRi51zQ,,&amp;l10n=ru&amp;rp=1&amp;cts=1542595644832&amp;mc=2.3685225277282065&amp;hdtime=8794.6" TargetMode="External"/><Relationship Id="rId7" Type="http://schemas.openxmlformats.org/officeDocument/2006/relationships/hyperlink" Target="consultantplus://offline/ref=FC60B25167B845CE2BB7900189CDA3A5CB05EC60C8493CB9EC6A45DA7FA594547625150803E5C21AC173421Cc055G" TargetMode="External"/><Relationship Id="rId12" Type="http://schemas.openxmlformats.org/officeDocument/2006/relationships/hyperlink" Target="consultantplus://offline/ref=1A140953F55932134AD7893D858DC3A507315B6705A86FED2D5994z4eCB" TargetMode="External"/><Relationship Id="rId17" Type="http://schemas.openxmlformats.org/officeDocument/2006/relationships/hyperlink" Target="consultantplus://offline/ref=1A140953F55932134AD7893D858DC3A507315B620EFE38EF7C0C9A4936z6e2B" TargetMode="External"/><Relationship Id="rId25" Type="http://schemas.openxmlformats.org/officeDocument/2006/relationships/hyperlink" Target="consultantplus://offline/ref=1A140953F55932134AD7893E97E19DA90432026F0FFC35BC285D9C1E6932360C9Ez4e6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140953F55932134AD7893E97E19DA90432026F0FFC35BC285D9C1E6932360C9Ez4e6B" TargetMode="External"/><Relationship Id="rId20" Type="http://schemas.openxmlformats.org/officeDocument/2006/relationships/hyperlink" Target="consultantplus://offline/ref=1A140953F55932134AD7893E97E19DA90432026F0FFC35BC285D9C1E6932360C9Ez4e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0B25167B845CE2BB790029BA1FDA9C806B56DC94B31EAB83B438D20F592013665135D40A1CB1DcC57G" TargetMode="External"/><Relationship Id="rId11" Type="http://schemas.openxmlformats.org/officeDocument/2006/relationships/hyperlink" Target="consultantplus://offline/ref=1A140953F55932134AD7893E97E19DA90432026F0FFC35BC285D9C1E6932360C9E46A5635EE25D1F2CF2A7CDz9eEB" TargetMode="External"/><Relationship Id="rId24" Type="http://schemas.openxmlformats.org/officeDocument/2006/relationships/hyperlink" Target="consultantplus://offline/ref=1A140953F55932134AD7893E97E19DA90432026F0FFC35BC285D9C1E6932360C9Ez4e6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371D098D2373E4AFC592F24E7939E5EF6B777F3B29252334909E54AAB7B75FFE631d4B" TargetMode="External"/><Relationship Id="rId23" Type="http://schemas.openxmlformats.org/officeDocument/2006/relationships/hyperlink" Target="consultantplus://offline/ref=1A140953F55932134AD7893E97E19DA90432026F0FFC35BC285D9C1E6932360C9Ez4e6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A140953F55932134AD7893D858DC3A507315B620EFE38EF7C0C9A4936623059DE06A3361DA65418z2eAB" TargetMode="External"/><Relationship Id="rId19" Type="http://schemas.openxmlformats.org/officeDocument/2006/relationships/hyperlink" Target="consultantplus://offline/ref=1A140953F55932134AD7893D858DC3A507315B620EFE38EF7C0C9A4936z6e2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140953F55932134AD7893D858DC3A507315B6705A86FED2D5994z4eCB" TargetMode="External"/><Relationship Id="rId14" Type="http://schemas.openxmlformats.org/officeDocument/2006/relationships/hyperlink" Target="consultantplus://offline/ref=E1C21E027CA3280D45EABE93D0FB41B51D141CA4C52969E7A158AAFD5DBFU4B" TargetMode="External"/><Relationship Id="rId22" Type="http://schemas.openxmlformats.org/officeDocument/2006/relationships/hyperlink" Target="http://yandex.ru/clck/jsredir?bu=ao23&amp;from=yandex.ru%3Byandsearch%3Bweb%3B%3B&amp;text=&amp;etext=1975.yoIisCfO_4IrbgrIz0eZNof9F4-iha-LRS2C-xK24iQ3ANRV068eJ1MsGe9CKg6UJlifKyqOP8q-7JY4UG735Dt7LJIrqnAnPHr8Y0VLz8yXUjJAmmZ-_fD-1mA95D75UOUrwkbTuOcSya9AmbMPZOLYMoaL4QtDBeGpeGyy49o.581f6b6989b191dd61b730b9f3c4820ba3a92c55&amp;uuid=&amp;state=PEtFfuTeVD4jaxywoSUvtB2i7c0_vxGd2E9eR729KuIQGpPxcKWQSHSdfi63Is_-FTQakDLX4Cm898924SG_gw3_Ej3CZklP&amp;&amp;cst=AiuY0DBWFJ5eVd_Onia6xt1kkDiK9_R-OL-2u9k7m8t0H_e91YZJP1d746dyb2T00uTvqSZqP0G7C1ets1ELb11wCVTkZQLIGv4C9Ti6lREQv2hQEzV9hEOFOvcCwwsvwgArVOY0CcQGJvBSlEzSbceGShUf77Xl_NPqDArQK7_TJtp0e-VFsXmiX_Y3zjXVc3ZBh2iSirH-4ItjmsJGxSJLcZbrQynhJOKWLY8q1hHvJP__KEe_8X-LMrSnE2sdBjNnY2mwbaQw_Slfqmt4b2nH3LzdUTqjYzIMA0yC6l1GfNehjG7CL7uu7IuEF4WfHPmF4qXvBOVP70cL8ZWBtGr-XHf869LO5D-sg4Zs9Pej5GJCTIqEfIurBu_oToUECDbIVhz-Xpp0cAwEd2cAgbQBk7cMlv5Y4ymqPO3HJCAb3W-0ge0EhDns5kYJzY64vHr83_9gmkbsfXfzL4-KVQq_So6Q_Rrw4lKwdXaWQ9_hc4Xg6a9iVid18nPt_12Xy01vVNPLBTnKKjabg2xwuzOUm7mWKkOrmhJtj61pRT68NvcskotkBhjXb18XH38n9tC_Wrplkig5q4MVlOx2juxROHdmdbGgNFiBcomvjwyKQIDlPI4OH7NJcsFuFRREvVrp125RAINKUqpQuSZwQykRwLZw5-RqgGRyFU1x1iRRrKQFjGPxYOMGMxCnLAa9scEdsNnr46HoWpeEo1J2bOtFyxsn3_Xc&amp;data=UlNrNmk5WktYejR0eWJFYk1LdmtxaFJZSEd5TUdDNlRSaU5ZQ0tvUGVrS2tSQlFJQS1JUkpQR09hdHp6dkxpYUNiWFEzajVXV0d6bzhjYzJPSlZ6VlBUSFI2a2JsYV91RkpXSXM3aDNVQ28s&amp;sign=132ba00be4d6cc9807f5bfff1fdfaf1c&amp;keyno=0&amp;b64e=2&amp;ref=orjY4mGPRjk5boDnW0uvlpAgqs5Jg3quKLfGKhgcZzlXIvKC0liYrwGIS9vmgrgOzK6f0rasyRcwM8TdAg9fkZ_HJgIiS2GL3eAxuddmxu0PSGmm-xTXS6QbSSpERkT5hqkwOGybQetrxtIwTQBd0ELNxEcz7dzMoq3ugBrjrfxNXMXfvH3lamjBQ6z95Fcjz4TS5ZJiMm3pW6JBjpyEMSIfjEjs-s96_rrz0dq3PsHEOQG6RdaIWaWIBhZcqzr26EZdQLPfJ2uHHfrNmHDRziDWwA2ez8ZoBwS0MXJtxfAk8BKoXliVb4iV_vSUuSkl79-4PDFRiWfhIwjzYVioMK8Il_LhDUGiTbxUqZzPJZMFLGPuXQQ_ocbz6WFb0Mw59ajOlwawn6V8E57d-RERXQp8junzDL_6dLqCoJ1Ns34_-YYUaW6RMI9DB3ehFTje6YUbS85UQ4n5KylTRi51zQ,,&amp;l10n=ru&amp;rp=1&amp;cts=1542595644832&amp;mc=2.3685225277282065&amp;hdtime=8794.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Оргработа</cp:lastModifiedBy>
  <cp:revision>7</cp:revision>
  <cp:lastPrinted>2018-04-04T01:59:00Z</cp:lastPrinted>
  <dcterms:created xsi:type="dcterms:W3CDTF">2018-11-26T00:35:00Z</dcterms:created>
  <dcterms:modified xsi:type="dcterms:W3CDTF">2018-12-10T01:42:00Z</dcterms:modified>
</cp:coreProperties>
</file>